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Pr="007273D2" w:rsidRDefault="004217AD" w:rsidP="007273D2">
            <w:pPr>
              <w:framePr w:wrap="around" w:vAnchor="page" w:hAnchor="page" w:x="1449" w:y="2755"/>
              <w:jc w:val="center"/>
              <w:rPr>
                <w:sz w:val="36"/>
                <w:szCs w:val="36"/>
              </w:rPr>
            </w:pPr>
            <w:r>
              <w:t>ПРОЕКТ</w:t>
            </w: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247B92" w:rsidTr="00723447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465E34" w:rsidRDefault="00465E34" w:rsidP="00465E34">
            <w:pPr>
              <w:framePr w:wrap="around" w:vAnchor="page" w:hAnchor="page" w:x="3969" w:y="5095"/>
              <w:jc w:val="center"/>
              <w:rPr>
                <w:lang w:val="en-US"/>
              </w:rPr>
            </w:pPr>
            <w:r>
              <w:rPr>
                <w:lang w:val="en-US"/>
              </w:rPr>
              <w:t>17.03.2026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:rsidR="00441EC5" w:rsidRDefault="00465E34" w:rsidP="00465E34">
            <w:pPr>
              <w:framePr w:wrap="around" w:vAnchor="page" w:hAnchor="page" w:x="3969" w:y="5095"/>
              <w:jc w:val="center"/>
            </w:pPr>
            <w:r>
              <w:t>78-п</w:t>
            </w:r>
          </w:p>
        </w:tc>
      </w:tr>
      <w:tr w:rsidR="00247B92" w:rsidTr="00723447">
        <w:tc>
          <w:tcPr>
            <w:tcW w:w="4536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Pr="00DF36DC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О внесении изменений в муниципальную  программу Иссинского района П</w:t>
      </w:r>
      <w:r w:rsidR="00934DB8" w:rsidRPr="00DF36DC">
        <w:rPr>
          <w:rFonts w:ascii="Times New Roman" w:hAnsi="Times New Roman"/>
        </w:rPr>
        <w:t>ензенской области «</w:t>
      </w:r>
      <w:r w:rsidRPr="00DF36DC">
        <w:rPr>
          <w:rFonts w:ascii="Times New Roman" w:hAnsi="Times New Roman"/>
        </w:rPr>
        <w:t>Управление муниципальными  финансами и  муниципальным  долгом Иссинского района П</w:t>
      </w:r>
      <w:r w:rsidR="00934DB8" w:rsidRPr="00DF36DC">
        <w:rPr>
          <w:rFonts w:ascii="Times New Roman" w:hAnsi="Times New Roman"/>
        </w:rPr>
        <w:t>ензенской области»</w:t>
      </w:r>
      <w:r w:rsidRPr="00DF36DC">
        <w:rPr>
          <w:rFonts w:ascii="Times New Roman" w:hAnsi="Times New Roman"/>
        </w:rPr>
        <w:t>, утвержденную постановлением</w:t>
      </w:r>
      <w:r w:rsidR="002E5E07">
        <w:rPr>
          <w:rFonts w:ascii="Times New Roman" w:hAnsi="Times New Roman"/>
        </w:rPr>
        <w:t xml:space="preserve"> </w:t>
      </w:r>
      <w:r w:rsidRPr="00DF36DC">
        <w:rPr>
          <w:rFonts w:ascii="Times New Roman" w:hAnsi="Times New Roman"/>
        </w:rPr>
        <w:t>администрации Иссинского района  Пензенской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(с последующими изменениями)</w:t>
      </w:r>
    </w:p>
    <w:p w:rsidR="002E5E07" w:rsidRPr="00DF36DC" w:rsidRDefault="002E5E07" w:rsidP="00FE48DF">
      <w:pPr>
        <w:pStyle w:val="ConsPlusTitle"/>
        <w:jc w:val="center"/>
        <w:rPr>
          <w:rFonts w:ascii="Times New Roman" w:hAnsi="Times New Roman"/>
        </w:rPr>
      </w:pPr>
    </w:p>
    <w:p w:rsidR="00D2621C" w:rsidRPr="0074669A" w:rsidRDefault="0074669A" w:rsidP="002E5E07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</w:t>
      </w:r>
      <w:r w:rsidR="00765FC5" w:rsidRPr="0089681E">
        <w:rPr>
          <w:sz w:val="28"/>
          <w:szCs w:val="28"/>
        </w:rPr>
        <w:t>от</w:t>
      </w:r>
      <w:r w:rsidRPr="0089681E">
        <w:rPr>
          <w:sz w:val="28"/>
          <w:szCs w:val="28"/>
        </w:rPr>
        <w:t xml:space="preserve"> </w:t>
      </w:r>
      <w:r w:rsidR="00274A52">
        <w:rPr>
          <w:sz w:val="28"/>
          <w:szCs w:val="28"/>
        </w:rPr>
        <w:t>25.12.2025  №312-40</w:t>
      </w:r>
      <w:r w:rsidR="0074316F" w:rsidRPr="0089681E">
        <w:rPr>
          <w:sz w:val="28"/>
          <w:szCs w:val="28"/>
        </w:rPr>
        <w:t>/5</w:t>
      </w:r>
      <w:r w:rsidR="001708BA" w:rsidRPr="0089681E">
        <w:rPr>
          <w:sz w:val="28"/>
          <w:szCs w:val="28"/>
        </w:rPr>
        <w:t xml:space="preserve"> «О бюджете Иссинского р</w:t>
      </w:r>
      <w:r w:rsidR="00274A52">
        <w:rPr>
          <w:sz w:val="28"/>
          <w:szCs w:val="28"/>
        </w:rPr>
        <w:t>айона Пензенской области на 2026 год и на плановый период 2027 и 2028</w:t>
      </w:r>
      <w:r w:rsidR="001708BA" w:rsidRPr="0089681E">
        <w:rPr>
          <w:sz w:val="28"/>
          <w:szCs w:val="28"/>
        </w:rPr>
        <w:t xml:space="preserve"> годов» (с последующими изменениями), </w:t>
      </w:r>
      <w:r w:rsidR="00D2621C" w:rsidRPr="0089681E">
        <w:rPr>
          <w:sz w:val="28"/>
          <w:szCs w:val="28"/>
        </w:rPr>
        <w:t xml:space="preserve">постановлением администрации Иссинского района </w:t>
      </w:r>
      <w:r w:rsidR="00765FC5" w:rsidRPr="0089681E">
        <w:rPr>
          <w:sz w:val="28"/>
          <w:szCs w:val="28"/>
        </w:rPr>
        <w:t>Пензенской области от 17.10.2025</w:t>
      </w:r>
      <w:r w:rsidR="005C5BE3" w:rsidRPr="0089681E">
        <w:rPr>
          <w:sz w:val="28"/>
          <w:szCs w:val="28"/>
        </w:rPr>
        <w:t xml:space="preserve"> №232-п</w:t>
      </w:r>
      <w:r w:rsidR="005C5BE3" w:rsidRPr="0089681E">
        <w:rPr>
          <w:sz w:val="27"/>
          <w:szCs w:val="27"/>
        </w:rPr>
        <w:t xml:space="preserve"> </w:t>
      </w:r>
      <w:r w:rsidRPr="0074669A">
        <w:rPr>
          <w:sz w:val="27"/>
          <w:szCs w:val="27"/>
        </w:rPr>
        <w:t>«</w:t>
      </w:r>
      <w:r w:rsidR="005C5BE3" w:rsidRPr="0074669A">
        <w:rPr>
          <w:sz w:val="27"/>
          <w:szCs w:val="27"/>
        </w:rPr>
        <w:t>О внесении изменений в постановление администрации Иссинского района Пензенской области от 07.10.2013 №353-п «Об</w:t>
      </w:r>
      <w:proofErr w:type="gramEnd"/>
      <w:r w:rsidR="005C5BE3" w:rsidRPr="0074669A">
        <w:rPr>
          <w:sz w:val="27"/>
          <w:szCs w:val="27"/>
        </w:rPr>
        <w:t xml:space="preserve"> утверждении  Перечня  муниципальных программ Иссинского района Пензенской области»</w:t>
      </w:r>
      <w:proofErr w:type="gramStart"/>
      <w:r w:rsidR="005C5BE3" w:rsidRPr="0074669A">
        <w:rPr>
          <w:sz w:val="27"/>
          <w:szCs w:val="27"/>
        </w:rPr>
        <w:t xml:space="preserve"> </w:t>
      </w:r>
      <w:r>
        <w:rPr>
          <w:sz w:val="27"/>
          <w:szCs w:val="27"/>
        </w:rPr>
        <w:t>,</w:t>
      </w:r>
      <w:proofErr w:type="gramEnd"/>
      <w:r w:rsidR="00D2621C" w:rsidRPr="0074669A">
        <w:rPr>
          <w:sz w:val="28"/>
          <w:szCs w:val="28"/>
        </w:rPr>
        <w:t xml:space="preserve"> постановлением администрации Иссинского района Пензенской</w:t>
      </w:r>
      <w:r w:rsidR="00D2621C" w:rsidRPr="00B964F2">
        <w:rPr>
          <w:sz w:val="28"/>
          <w:szCs w:val="28"/>
        </w:rPr>
        <w:t xml:space="preserve">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r w:rsidR="00D67328">
        <w:rPr>
          <w:sz w:val="28"/>
          <w:szCs w:val="28"/>
        </w:rPr>
        <w:t xml:space="preserve">муниципального района </w:t>
      </w:r>
      <w:proofErr w:type="spellStart"/>
      <w:r w:rsidR="00D2621C" w:rsidRPr="00B964F2">
        <w:rPr>
          <w:sz w:val="28"/>
          <w:szCs w:val="28"/>
        </w:rPr>
        <w:t>Иссинск</w:t>
      </w:r>
      <w:r w:rsidR="00D67328">
        <w:rPr>
          <w:sz w:val="28"/>
          <w:szCs w:val="28"/>
        </w:rPr>
        <w:t>ий</w:t>
      </w:r>
      <w:proofErr w:type="spellEnd"/>
      <w:r w:rsidR="00D2621C" w:rsidRPr="00B964F2">
        <w:rPr>
          <w:sz w:val="28"/>
          <w:szCs w:val="28"/>
        </w:rPr>
        <w:t xml:space="preserve"> район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Иссинского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FE514F">
              <w:rPr>
                <w:sz w:val="28"/>
                <w:szCs w:val="28"/>
              </w:rPr>
              <w:t>409687,787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FE514F">
              <w:rPr>
                <w:sz w:val="28"/>
                <w:szCs w:val="28"/>
              </w:rPr>
              <w:t xml:space="preserve"> в расходах бюджета -387012,579</w:t>
            </w:r>
            <w:r w:rsidR="00394E6C">
              <w:rPr>
                <w:sz w:val="28"/>
                <w:szCs w:val="28"/>
              </w:rPr>
              <w:t>тыс. рублей</w:t>
            </w:r>
            <w:proofErr w:type="gramStart"/>
            <w:r w:rsidR="004170EA">
              <w:rPr>
                <w:sz w:val="28"/>
                <w:szCs w:val="28"/>
              </w:rPr>
              <w:t>,</w:t>
            </w:r>
            <w:r w:rsidR="00E16A0C">
              <w:rPr>
                <w:sz w:val="28"/>
                <w:szCs w:val="28"/>
              </w:rPr>
              <w:t>в</w:t>
            </w:r>
            <w:proofErr w:type="gramEnd"/>
            <w:r w:rsidR="00E16A0C">
              <w:rPr>
                <w:sz w:val="28"/>
                <w:szCs w:val="28"/>
              </w:rPr>
              <w:t xml:space="preserve">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4 году– 14605,9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F7CD1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 - 21875,586тыс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 -  29007,512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Pr="001805FA" w:rsidRDefault="00D40566" w:rsidP="00233086">
            <w:pPr>
              <w:jc w:val="both"/>
              <w:rPr>
                <w:sz w:val="28"/>
                <w:szCs w:val="28"/>
              </w:rPr>
            </w:pPr>
            <w:r w:rsidRPr="001805FA">
              <w:rPr>
                <w:sz w:val="28"/>
                <w:szCs w:val="28"/>
              </w:rPr>
              <w:t>в 2023 году   -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Pr="001805FA">
              <w:rPr>
                <w:sz w:val="28"/>
                <w:szCs w:val="28"/>
              </w:rPr>
              <w:t>тыс</w:t>
            </w:r>
            <w:proofErr w:type="gramStart"/>
            <w:r w:rsidRPr="001805FA">
              <w:rPr>
                <w:sz w:val="28"/>
                <w:szCs w:val="28"/>
              </w:rPr>
              <w:t>.р</w:t>
            </w:r>
            <w:proofErr w:type="gramEnd"/>
            <w:r w:rsidRPr="001805FA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29260,604</w:t>
            </w:r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EF7CD1" w:rsidRPr="00FE514F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</w:t>
            </w:r>
            <w:r w:rsidR="006446BE">
              <w:rPr>
                <w:sz w:val="28"/>
                <w:szCs w:val="28"/>
              </w:rPr>
              <w:t xml:space="preserve">  </w:t>
            </w:r>
            <w:r w:rsidR="00FE514F" w:rsidRPr="00FE514F">
              <w:rPr>
                <w:sz w:val="28"/>
                <w:szCs w:val="28"/>
              </w:rPr>
              <w:t>31265,016</w:t>
            </w:r>
            <w:r w:rsidRPr="00FE514F">
              <w:rPr>
                <w:sz w:val="28"/>
                <w:szCs w:val="28"/>
              </w:rPr>
              <w:t xml:space="preserve">тыс. рублей; </w:t>
            </w:r>
          </w:p>
          <w:p w:rsidR="00C164ED" w:rsidRPr="00FE514F" w:rsidRDefault="00C164ED" w:rsidP="00233086">
            <w:pPr>
              <w:jc w:val="both"/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2026 году – </w:t>
            </w:r>
            <w:r w:rsidR="00FE514F" w:rsidRPr="00FE514F">
              <w:rPr>
                <w:sz w:val="28"/>
                <w:szCs w:val="28"/>
              </w:rPr>
              <w:t>25</w:t>
            </w:r>
            <w:r w:rsidR="00274A52" w:rsidRPr="00FE514F">
              <w:rPr>
                <w:sz w:val="28"/>
                <w:szCs w:val="28"/>
              </w:rPr>
              <w:t>048,5</w:t>
            </w:r>
            <w:r w:rsidRPr="00FE514F">
              <w:rPr>
                <w:sz w:val="28"/>
                <w:szCs w:val="28"/>
              </w:rPr>
              <w:t>тыс. рублей;</w:t>
            </w:r>
          </w:p>
          <w:p w:rsidR="00C164ED" w:rsidRPr="00FE514F" w:rsidRDefault="00C164ED" w:rsidP="00233086">
            <w:pPr>
              <w:jc w:val="both"/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>в 2027 году –</w:t>
            </w:r>
            <w:r w:rsidR="00274A52" w:rsidRPr="00FE514F">
              <w:rPr>
                <w:sz w:val="28"/>
                <w:szCs w:val="28"/>
              </w:rPr>
              <w:t>25052,456</w:t>
            </w:r>
            <w:r w:rsidRPr="00FE514F">
              <w:rPr>
                <w:sz w:val="28"/>
                <w:szCs w:val="28"/>
              </w:rPr>
              <w:t>тыс. рублей.</w:t>
            </w:r>
          </w:p>
          <w:p w:rsidR="00BE6712" w:rsidRPr="002F5A48" w:rsidRDefault="00EF7CD1" w:rsidP="00233086">
            <w:pPr>
              <w:jc w:val="both"/>
              <w:rPr>
                <w:color w:val="FF0000"/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2028 году – </w:t>
            </w:r>
            <w:r w:rsidR="00274A52" w:rsidRPr="00FE514F">
              <w:rPr>
                <w:sz w:val="28"/>
                <w:szCs w:val="28"/>
              </w:rPr>
              <w:t>26356,356</w:t>
            </w:r>
            <w:r w:rsidR="002F5A48" w:rsidRPr="00FE514F">
              <w:rPr>
                <w:sz w:val="28"/>
                <w:szCs w:val="28"/>
              </w:rPr>
              <w:t>тыс</w:t>
            </w:r>
            <w:proofErr w:type="gramStart"/>
            <w:r w:rsidR="002F5A48" w:rsidRPr="00274A52">
              <w:rPr>
                <w:color w:val="FF0000"/>
                <w:sz w:val="28"/>
                <w:szCs w:val="28"/>
              </w:rPr>
              <w:t>.</w:t>
            </w:r>
            <w:r w:rsidR="002F5A48" w:rsidRPr="00EA7399">
              <w:rPr>
                <w:sz w:val="28"/>
                <w:szCs w:val="28"/>
              </w:rPr>
              <w:t>р</w:t>
            </w:r>
            <w:proofErr w:type="gramEnd"/>
            <w:r w:rsidR="002F5A48" w:rsidRPr="00EA7399">
              <w:rPr>
                <w:sz w:val="28"/>
                <w:szCs w:val="28"/>
              </w:rPr>
              <w:t>уб</w:t>
            </w:r>
            <w:r w:rsidR="0089681E" w:rsidRPr="00EA7399">
              <w:rPr>
                <w:sz w:val="28"/>
                <w:szCs w:val="28"/>
              </w:rPr>
              <w:t>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BE6712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26763,86тыс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28102,06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EF7CD1" w:rsidRDefault="00EF7CD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 w:rsidR="00702558">
              <w:t>22675,20</w:t>
            </w:r>
            <w:r w:rsidR="004E5C4A">
              <w:t>8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 - 0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542C4E" w:rsidRDefault="00BE6712" w:rsidP="00233086">
            <w:pPr>
              <w:jc w:val="both"/>
              <w:rPr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FE514F">
              <w:t>200636,344</w:t>
            </w:r>
            <w:r w:rsidRPr="001805FA">
              <w:t>тыс. рублей, в т.ч.: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2017году  -   5946,5тыс.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lastRenderedPageBreak/>
              <w:t>в 2018году   -  14321,267тыс.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225683">
              <w:t>1361</w:t>
            </w:r>
            <w:r w:rsidR="001805FA" w:rsidRPr="001805FA">
              <w:t xml:space="preserve">0,887 </w:t>
            </w:r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ублей;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 xml:space="preserve">в 2024 году - </w:t>
            </w:r>
            <w:r w:rsidR="00B11C0A">
              <w:t>16271,009</w:t>
            </w:r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r w:rsidR="00C164ED" w:rsidRPr="001805FA">
              <w:t>;</w:t>
            </w:r>
          </w:p>
          <w:p w:rsidR="00C164ED" w:rsidRPr="00FE514F" w:rsidRDefault="00C164ED" w:rsidP="0090324B">
            <w:pPr>
              <w:pStyle w:val="ab"/>
              <w:spacing w:before="0"/>
            </w:pPr>
            <w:r w:rsidRPr="001805FA">
              <w:t>в 2025 году –</w:t>
            </w:r>
            <w:r w:rsidR="00274A52" w:rsidRPr="00FE514F">
              <w:t>17619,87</w:t>
            </w:r>
            <w:r w:rsidRPr="00FE514F">
              <w:t>тыс. рублей;</w:t>
            </w:r>
          </w:p>
          <w:p w:rsidR="00C164ED" w:rsidRPr="00FE514F" w:rsidRDefault="00C164ED" w:rsidP="0090324B">
            <w:pPr>
              <w:pStyle w:val="ab"/>
              <w:spacing w:before="0"/>
            </w:pPr>
            <w:r w:rsidRPr="00FE514F">
              <w:t xml:space="preserve">в 2026 году – </w:t>
            </w:r>
            <w:r w:rsidR="00274A52" w:rsidRPr="00FE514F">
              <w:t>10659,7</w:t>
            </w:r>
            <w:r w:rsidRPr="00FE514F">
              <w:t>тыс. рублей;</w:t>
            </w:r>
          </w:p>
          <w:p w:rsidR="00C164ED" w:rsidRPr="00FE514F" w:rsidRDefault="00C164ED" w:rsidP="0090324B">
            <w:pPr>
              <w:pStyle w:val="ab"/>
              <w:spacing w:before="0"/>
            </w:pPr>
            <w:r w:rsidRPr="00FE514F">
              <w:t xml:space="preserve">в 2027 году – </w:t>
            </w:r>
            <w:r w:rsidR="00274A52" w:rsidRPr="00FE514F">
              <w:t>10655,4</w:t>
            </w:r>
            <w:r w:rsidRPr="00FE514F">
              <w:t>тыс. рублей.</w:t>
            </w:r>
          </w:p>
          <w:p w:rsidR="00EF7CD1" w:rsidRPr="002F5A48" w:rsidRDefault="00EF7CD1" w:rsidP="00EF7CD1">
            <w:pPr>
              <w:jc w:val="both"/>
              <w:rPr>
                <w:color w:val="FF0000"/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2028 году – </w:t>
            </w:r>
            <w:r w:rsidR="00274A52" w:rsidRPr="00FE514F">
              <w:rPr>
                <w:sz w:val="28"/>
                <w:szCs w:val="28"/>
              </w:rPr>
              <w:t>11408,6</w:t>
            </w:r>
            <w:r w:rsidR="002F5A48" w:rsidRPr="00FE514F">
              <w:rPr>
                <w:sz w:val="28"/>
                <w:szCs w:val="28"/>
              </w:rPr>
              <w:t xml:space="preserve"> </w:t>
            </w:r>
            <w:proofErr w:type="spellStart"/>
            <w:r w:rsidR="002F5A48" w:rsidRPr="00FE514F">
              <w:rPr>
                <w:sz w:val="28"/>
                <w:szCs w:val="28"/>
              </w:rPr>
              <w:t>ты</w:t>
            </w:r>
            <w:r w:rsidR="002F5A48" w:rsidRPr="00EA7399">
              <w:rPr>
                <w:sz w:val="28"/>
                <w:szCs w:val="28"/>
              </w:rPr>
              <w:t>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proofErr w:type="spellEnd"/>
            <w:r w:rsidR="002F5A48" w:rsidRPr="002F5A48">
              <w:rPr>
                <w:color w:val="FF0000"/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11979,02тыс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12577,98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BE6712" w:rsidRPr="001805FA" w:rsidRDefault="00BE6712" w:rsidP="0090324B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 xml:space="preserve">ятельности Финансового управленияадминистрации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а) 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6446BE">
              <w:rPr>
                <w:sz w:val="28"/>
                <w:szCs w:val="28"/>
              </w:rPr>
              <w:t>4-2030</w:t>
            </w:r>
            <w:r w:rsidRPr="00542C4E">
              <w:rPr>
                <w:sz w:val="28"/>
                <w:szCs w:val="28"/>
              </w:rPr>
              <w:t>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FE514F">
              <w:t>184559,587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12989,595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Pr="00FE514F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</w:t>
            </w:r>
            <w:r w:rsidR="006446BE">
              <w:rPr>
                <w:sz w:val="28"/>
                <w:szCs w:val="28"/>
              </w:rPr>
              <w:t xml:space="preserve"> </w:t>
            </w:r>
            <w:r w:rsidR="00274A5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FE514F" w:rsidRPr="00FE514F">
              <w:rPr>
                <w:sz w:val="28"/>
                <w:szCs w:val="28"/>
              </w:rPr>
              <w:t>13645,146</w:t>
            </w:r>
            <w:r w:rsidRPr="00FE514F">
              <w:rPr>
                <w:sz w:val="28"/>
                <w:szCs w:val="28"/>
              </w:rPr>
              <w:t>тыс. рублей;</w:t>
            </w:r>
          </w:p>
          <w:p w:rsidR="00C164ED" w:rsidRPr="00FE514F" w:rsidRDefault="00C164ED" w:rsidP="00233086">
            <w:pPr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>в 2026 году –</w:t>
            </w:r>
            <w:r w:rsidR="00274A52" w:rsidRPr="00FE514F">
              <w:rPr>
                <w:sz w:val="28"/>
                <w:szCs w:val="28"/>
              </w:rPr>
              <w:t xml:space="preserve"> 14388,8</w:t>
            </w:r>
            <w:r w:rsidRPr="00FE514F">
              <w:rPr>
                <w:sz w:val="28"/>
                <w:szCs w:val="28"/>
              </w:rPr>
              <w:t>тыс. рублей;</w:t>
            </w:r>
          </w:p>
          <w:p w:rsidR="00C164ED" w:rsidRPr="00FE514F" w:rsidRDefault="00C164ED" w:rsidP="00233086">
            <w:pPr>
              <w:rPr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2027 году – </w:t>
            </w:r>
            <w:r w:rsidR="00274A52" w:rsidRPr="00FE514F">
              <w:rPr>
                <w:sz w:val="28"/>
                <w:szCs w:val="28"/>
              </w:rPr>
              <w:t>14397,056</w:t>
            </w:r>
            <w:r w:rsidRPr="00FE514F">
              <w:rPr>
                <w:sz w:val="28"/>
                <w:szCs w:val="28"/>
              </w:rPr>
              <w:t>тыс. рублей.</w:t>
            </w:r>
          </w:p>
          <w:p w:rsidR="007E44E8" w:rsidRPr="002F5A48" w:rsidRDefault="007E44E8" w:rsidP="007E44E8">
            <w:pPr>
              <w:jc w:val="both"/>
              <w:rPr>
                <w:color w:val="FF0000"/>
                <w:sz w:val="28"/>
                <w:szCs w:val="28"/>
              </w:rPr>
            </w:pPr>
            <w:r w:rsidRPr="00FE514F">
              <w:rPr>
                <w:sz w:val="28"/>
                <w:szCs w:val="28"/>
              </w:rPr>
              <w:t xml:space="preserve">в 2028 году – </w:t>
            </w:r>
            <w:r w:rsidR="00274A52" w:rsidRPr="00FE514F">
              <w:rPr>
                <w:sz w:val="28"/>
                <w:szCs w:val="28"/>
              </w:rPr>
              <w:t xml:space="preserve"> 14947,756</w:t>
            </w:r>
            <w:r w:rsidR="002F5A48" w:rsidRPr="00FE514F">
              <w:rPr>
                <w:sz w:val="28"/>
                <w:szCs w:val="28"/>
              </w:rPr>
              <w:t>тыс</w:t>
            </w:r>
            <w:proofErr w:type="gramStart"/>
            <w:r w:rsidR="002F5A48" w:rsidRPr="00FE514F">
              <w:rPr>
                <w:sz w:val="28"/>
                <w:szCs w:val="28"/>
              </w:rPr>
              <w:t>.</w:t>
            </w:r>
            <w:r w:rsidR="002F5A48" w:rsidRPr="00EA7399">
              <w:rPr>
                <w:sz w:val="28"/>
                <w:szCs w:val="28"/>
              </w:rPr>
              <w:t>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 xml:space="preserve"> 14784,84тыс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 15524,08тыс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BE6712" w:rsidRPr="002956AC" w:rsidRDefault="00BE6712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 xml:space="preserve">ема и структуры </w:t>
            </w:r>
            <w:r>
              <w:rPr>
                <w:sz w:val="28"/>
                <w:szCs w:val="28"/>
              </w:rPr>
              <w:lastRenderedPageBreak/>
              <w:t>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22623C" w:rsidRDefault="00BE6712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–1167</w:t>
            </w:r>
            <w:r w:rsidR="0090324B">
              <w:t xml:space="preserve"> тыс. рубле;</w:t>
            </w:r>
          </w:p>
          <w:p w:rsidR="00E16A0C" w:rsidRDefault="007E44E8" w:rsidP="00233086">
            <w:pPr>
              <w:pStyle w:val="ab"/>
              <w:spacing w:before="0"/>
            </w:pPr>
            <w:r>
              <w:t>в</w:t>
            </w:r>
            <w:r w:rsidR="00E16A0C">
              <w:t xml:space="preserve">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-0</w:t>
            </w:r>
            <w:r w:rsidR="003B70A3">
              <w:t>,0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 ;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–0</w:t>
            </w:r>
            <w:r w:rsidR="003B70A3">
              <w:t>,0</w:t>
            </w:r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050EB4" w:rsidRDefault="00BE6712" w:rsidP="00233086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</w:t>
      </w:r>
      <w:r w:rsidR="006446BE">
        <w:rPr>
          <w:rFonts w:ascii="Times New Roman" w:hAnsi="Times New Roman" w:cs="Times New Roman"/>
          <w:sz w:val="28"/>
          <w:szCs w:val="28"/>
        </w:rPr>
        <w:t>ов финансирования на 2019 - 2030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 на 2019 - 2030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 xml:space="preserve">бласти «Управление муниципальными финансами </w:t>
      </w:r>
      <w:r>
        <w:rPr>
          <w:rFonts w:ascii="Times New Roman" w:hAnsi="Times New Roman" w:cs="Times New Roman"/>
          <w:sz w:val="28"/>
          <w:szCs w:val="28"/>
        </w:rPr>
        <w:lastRenderedPageBreak/>
        <w:t>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области» на 2019- 2030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proofErr w:type="gramStart"/>
      <w:r w:rsidR="006446BE">
        <w:rPr>
          <w:rFonts w:ascii="Times New Roman" w:hAnsi="Times New Roman" w:cs="Times New Roman"/>
          <w:sz w:val="28"/>
          <w:szCs w:val="28"/>
        </w:rPr>
        <w:t xml:space="preserve"> </w:t>
      </w:r>
      <w:r w:rsidR="001734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</w:p>
    <w:p w:rsidR="002E6299" w:rsidRPr="004652A6" w:rsidRDefault="002E6299" w:rsidP="004A66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E34">
        <w:rPr>
          <w:sz w:val="28"/>
          <w:szCs w:val="28"/>
        </w:rPr>
        <w:t xml:space="preserve">      </w:t>
      </w:r>
      <w:r w:rsidR="004652A6">
        <w:rPr>
          <w:sz w:val="28"/>
          <w:szCs w:val="28"/>
        </w:rPr>
        <w:t xml:space="preserve">Н.А. </w:t>
      </w:r>
      <w:proofErr w:type="spellStart"/>
      <w:r w:rsidR="004652A6">
        <w:rPr>
          <w:sz w:val="28"/>
          <w:szCs w:val="28"/>
        </w:rPr>
        <w:t>Аргаткин</w:t>
      </w:r>
      <w:proofErr w:type="spellEnd"/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2E5E07" w:rsidRDefault="002E5E07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E5E07">
        <w:rPr>
          <w:bCs/>
        </w:rPr>
        <w:t xml:space="preserve">от </w:t>
      </w:r>
      <w:r w:rsidR="00465E34">
        <w:rPr>
          <w:bCs/>
        </w:rPr>
        <w:t>17</w:t>
      </w:r>
      <w:r w:rsidRPr="002E5E07">
        <w:rPr>
          <w:bCs/>
        </w:rPr>
        <w:t>.</w:t>
      </w:r>
      <w:r w:rsidR="00465E34">
        <w:rPr>
          <w:bCs/>
        </w:rPr>
        <w:t>03</w:t>
      </w:r>
      <w:r w:rsidRPr="002E5E07">
        <w:rPr>
          <w:bCs/>
        </w:rPr>
        <w:t>.202</w:t>
      </w:r>
      <w:r w:rsidR="00465E34">
        <w:rPr>
          <w:bCs/>
        </w:rPr>
        <w:t>6</w:t>
      </w:r>
      <w:r w:rsidRPr="002E5E07">
        <w:rPr>
          <w:bCs/>
        </w:rPr>
        <w:t xml:space="preserve"> № </w:t>
      </w:r>
      <w:r w:rsidR="00465E34">
        <w:rPr>
          <w:bCs/>
        </w:rPr>
        <w:t>78</w:t>
      </w:r>
      <w:r w:rsidRPr="002E5E07">
        <w:rPr>
          <w:bCs/>
        </w:rPr>
        <w:t>-п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6446BE">
        <w:rPr>
          <w:b/>
          <w:bCs/>
        </w:rPr>
        <w:t xml:space="preserve"> на 2019-2030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43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928"/>
        <w:gridCol w:w="1614"/>
        <w:gridCol w:w="1208"/>
        <w:gridCol w:w="973"/>
        <w:gridCol w:w="992"/>
        <w:gridCol w:w="987"/>
        <w:gridCol w:w="920"/>
        <w:gridCol w:w="992"/>
        <w:gridCol w:w="956"/>
        <w:gridCol w:w="1002"/>
        <w:gridCol w:w="1017"/>
        <w:gridCol w:w="945"/>
        <w:gridCol w:w="1005"/>
        <w:gridCol w:w="1005"/>
        <w:gridCol w:w="1005"/>
      </w:tblGrid>
      <w:tr w:rsidR="00B67846" w:rsidRPr="00B67846" w:rsidTr="00757EC7">
        <w:trPr>
          <w:tblHeader/>
          <w:tblCellSpacing w:w="5" w:type="nil"/>
          <w:jc w:val="center"/>
        </w:trPr>
        <w:tc>
          <w:tcPr>
            <w:tcW w:w="29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99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67846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67846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Наименование  муниципальной программы, подпрограммы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7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2030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Программа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23436,349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25920,985</w:t>
            </w:r>
          </w:p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30501,355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24665,406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25676,419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29260,604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B678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31265,016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25048,5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25052,456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26356,356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26763,86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28102,06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20497,97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22133,426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26895,313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20914,923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21718,576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8E5355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24709,691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26419,748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19990,344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20224,0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21009,1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21149,212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22206,748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2938,379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3668,56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3519,6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3669,5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3926,9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4518,636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4806,71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5029,9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4800,2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5319,0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5584,98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5864,16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образований 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rHeight w:val="548"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12197,679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12266,948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19316,446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14141,738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16271,009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17619,87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10659,7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10655,4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11408,6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11979,02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12577,98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3517,1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3924,2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4232,9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4545,7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5026,6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4796,9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5315,7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5581,48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5860,56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«Выравнивание бюджетной обеспеченности муниципальных образований Иссинского района Пензенской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18633,046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13395,438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15246,009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="00F16DA8">
              <w:rPr>
                <w:bCs/>
                <w:spacing w:val="-4"/>
                <w:sz w:val="18"/>
                <w:szCs w:val="18"/>
              </w:rPr>
              <w:t>6381,07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8982,7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8785,1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9028,1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9479,50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9953,48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2833,7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2920,6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3072,1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3207,9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  <w:r w:rsidR="00F16DA8">
              <w:rPr>
                <w:sz w:val="18"/>
                <w:szCs w:val="18"/>
              </w:rPr>
              <w:t>306,9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F47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3349,6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2926,6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A81EC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2935,2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3081,96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1.2</w:t>
            </w: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02</w:t>
            </w: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</w:t>
            </w:r>
            <w:r w:rsidR="006B4925">
              <w:rPr>
                <w:sz w:val="18"/>
                <w:szCs w:val="18"/>
              </w:rPr>
              <w:t>38,8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677,0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Подпрог</w:t>
            </w:r>
            <w:r w:rsidRPr="00B67846">
              <w:rPr>
                <w:b/>
                <w:sz w:val="18"/>
                <w:szCs w:val="18"/>
              </w:rPr>
              <w:lastRenderedPageBreak/>
              <w:t>рамма 2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«Обеспечение </w:t>
            </w:r>
            <w:r w:rsidRPr="00B67846">
              <w:rPr>
                <w:sz w:val="18"/>
                <w:szCs w:val="18"/>
              </w:rPr>
              <w:lastRenderedPageBreak/>
              <w:t>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13645,146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14388,8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14397,056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14947,756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13345,578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14357,244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14365,5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14916,2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261,01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2.1.</w:t>
            </w:r>
          </w:p>
        </w:tc>
        <w:tc>
          <w:tcPr>
            <w:tcW w:w="92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B67846">
              <w:rPr>
                <w:sz w:val="18"/>
                <w:szCs w:val="18"/>
              </w:rPr>
              <w:t>контроль за</w:t>
            </w:r>
            <w:proofErr w:type="gramEnd"/>
            <w:r w:rsidRPr="00B67846">
              <w:rPr>
                <w:sz w:val="18"/>
                <w:szCs w:val="18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13645,146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14388,8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14397,056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14947,756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13345,578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14357,244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14397,056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07B9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14947,756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F16DA8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261,01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  <w:r w:rsidR="00BB1806">
              <w:rPr>
                <w:sz w:val="18"/>
                <w:szCs w:val="18"/>
              </w:rPr>
              <w:t>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</w:t>
            </w:r>
            <w:r w:rsidRPr="00B67846">
              <w:rPr>
                <w:sz w:val="18"/>
                <w:szCs w:val="18"/>
              </w:rPr>
              <w:lastRenderedPageBreak/>
              <w:t xml:space="preserve">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Основное мероприятие 01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</w:t>
            </w:r>
            <w:r w:rsidRPr="00B67846">
              <w:rPr>
                <w:sz w:val="18"/>
                <w:szCs w:val="18"/>
              </w:rPr>
              <w:lastRenderedPageBreak/>
              <w:t xml:space="preserve">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</w:tbl>
    <w:p w:rsidR="004A664A" w:rsidRPr="00B67846" w:rsidRDefault="004A664A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F21A91" w:rsidRPr="00B67846" w:rsidRDefault="00F21A91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65E34" w:rsidRDefault="00465E34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4A664A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465E34">
        <w:t>от 17.03.2026 № 78-п</w:t>
      </w:r>
    </w:p>
    <w:p w:rsidR="00465E34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 w:rsidR="006B4925">
        <w:rPr>
          <w:b/>
          <w:bCs/>
        </w:rPr>
        <w:t xml:space="preserve"> на 2019-2030</w:t>
      </w:r>
      <w:r>
        <w:rPr>
          <w:b/>
          <w:bCs/>
        </w:rPr>
        <w:t xml:space="preserve">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398" w:type="pct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"/>
        <w:gridCol w:w="950"/>
        <w:gridCol w:w="1287"/>
        <w:gridCol w:w="1278"/>
        <w:gridCol w:w="629"/>
        <w:gridCol w:w="505"/>
        <w:gridCol w:w="505"/>
        <w:gridCol w:w="899"/>
        <w:gridCol w:w="528"/>
        <w:gridCol w:w="753"/>
        <w:gridCol w:w="709"/>
        <w:gridCol w:w="709"/>
        <w:gridCol w:w="709"/>
        <w:gridCol w:w="709"/>
        <w:gridCol w:w="712"/>
        <w:gridCol w:w="709"/>
        <w:gridCol w:w="772"/>
        <w:gridCol w:w="776"/>
        <w:gridCol w:w="772"/>
        <w:gridCol w:w="769"/>
        <w:gridCol w:w="756"/>
      </w:tblGrid>
      <w:tr w:rsidR="00A33DAF" w:rsidRPr="004009DA" w:rsidTr="00F61F41">
        <w:trPr>
          <w:tblHeader/>
          <w:tblCellSpacing w:w="5" w:type="nil"/>
        </w:trPr>
        <w:tc>
          <w:tcPr>
            <w:tcW w:w="846" w:type="pct"/>
            <w:gridSpan w:val="3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154" w:type="pct"/>
            <w:gridSpan w:val="18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299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405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402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787" w:type="pct"/>
            <w:gridSpan w:val="12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2028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2029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2030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3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29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405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40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19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21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    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3DAF">
              <w:rPr>
                <w:spacing w:val="-2"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A33DAF">
              <w:rPr>
                <w:bCs/>
                <w:spacing w:val="-2"/>
                <w:sz w:val="18"/>
                <w:szCs w:val="18"/>
              </w:rPr>
              <w:t>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60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20378,971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22133,426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24797,323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20914,923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DC34F0">
            <w:pPr>
              <w:rPr>
                <w:b/>
                <w:color w:val="FF0000"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21718,576</w:t>
            </w:r>
          </w:p>
        </w:tc>
        <w:tc>
          <w:tcPr>
            <w:tcW w:w="224" w:type="pct"/>
          </w:tcPr>
          <w:p w:rsidR="00A33DAF" w:rsidRPr="00A33DAF" w:rsidRDefault="00A33DAF" w:rsidP="006B5A22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24709,691</w:t>
            </w:r>
          </w:p>
        </w:tc>
        <w:tc>
          <w:tcPr>
            <w:tcW w:w="223" w:type="pct"/>
          </w:tcPr>
          <w:p w:rsidR="00A33DAF" w:rsidRPr="00A33DAF" w:rsidRDefault="00B8321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F16DA8">
              <w:rPr>
                <w:b/>
                <w:sz w:val="18"/>
                <w:szCs w:val="18"/>
              </w:rPr>
              <w:t>6419,748</w:t>
            </w:r>
          </w:p>
        </w:tc>
        <w:tc>
          <w:tcPr>
            <w:tcW w:w="243" w:type="pct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19990,344</w:t>
            </w:r>
          </w:p>
        </w:tc>
        <w:tc>
          <w:tcPr>
            <w:tcW w:w="244" w:type="pct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20224,0</w:t>
            </w:r>
          </w:p>
        </w:tc>
        <w:tc>
          <w:tcPr>
            <w:tcW w:w="243" w:type="pct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21009,1</w:t>
            </w:r>
          </w:p>
        </w:tc>
        <w:tc>
          <w:tcPr>
            <w:tcW w:w="242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21149,212</w:t>
            </w:r>
          </w:p>
        </w:tc>
        <w:tc>
          <w:tcPr>
            <w:tcW w:w="239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22206,748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 Предоставлен</w:t>
            </w: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межбюджетных трансфертов из бюджета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225683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223" w:type="pct"/>
          </w:tcPr>
          <w:p w:rsidR="00A33DAF" w:rsidRPr="00A33DAF" w:rsidRDefault="00F16DA8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243" w:type="pct"/>
          </w:tcPr>
          <w:p w:rsidR="00A33DAF" w:rsidRPr="00A33DAF" w:rsidRDefault="00807B99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244" w:type="pct"/>
          </w:tcPr>
          <w:p w:rsidR="00A33DAF" w:rsidRPr="00A33DAF" w:rsidRDefault="00807B99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243" w:type="pct"/>
          </w:tcPr>
          <w:p w:rsidR="00A33DAF" w:rsidRPr="00A33DAF" w:rsidRDefault="00807B99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25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133BF4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13074,17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1010180010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4400,0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4600,0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133BF4" w:rsidP="00133BF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5416,4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378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1010180020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5060,71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4414,632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11199,346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5774,838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133BF4" w:rsidP="00133BF4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7657,77</w:t>
            </w:r>
          </w:p>
        </w:tc>
        <w:tc>
          <w:tcPr>
            <w:tcW w:w="24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807B99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Подпрограмма 2 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 xml:space="preserve">« Обеспечение деятельности </w:t>
            </w:r>
            <w:r w:rsidRPr="00A33DAF">
              <w:rPr>
                <w:sz w:val="18"/>
                <w:szCs w:val="18"/>
              </w:rPr>
              <w:lastRenderedPageBreak/>
              <w:t>Финансового управления администрации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tcBorders>
              <w:top w:val="nil"/>
            </w:tcBorders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7820,906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8976,739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  <w:tcBorders>
              <w:top w:val="nil"/>
            </w:tcBorders>
          </w:tcPr>
          <w:p w:rsidR="00A33DAF" w:rsidRPr="00A33DAF" w:rsidRDefault="00A33DAF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133BF4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13345,578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14357,244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14365,5</w:t>
            </w:r>
          </w:p>
        </w:tc>
        <w:tc>
          <w:tcPr>
            <w:tcW w:w="243" w:type="pct"/>
            <w:tcBorders>
              <w:top w:val="nil"/>
            </w:tcBorders>
          </w:tcPr>
          <w:p w:rsidR="00A33DAF" w:rsidRPr="00A33DAF" w:rsidRDefault="00807B99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14916,2</w:t>
            </w:r>
          </w:p>
        </w:tc>
        <w:tc>
          <w:tcPr>
            <w:tcW w:w="242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2890"/>
          <w:tblCellSpacing w:w="5" w:type="nil"/>
        </w:trPr>
        <w:tc>
          <w:tcPr>
            <w:tcW w:w="143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A33DAF">
              <w:rPr>
                <w:sz w:val="18"/>
                <w:szCs w:val="18"/>
              </w:rPr>
              <w:t>контроль  за</w:t>
            </w:r>
            <w:proofErr w:type="gramEnd"/>
            <w:r w:rsidRPr="00A33DAF">
              <w:rPr>
                <w:sz w:val="18"/>
                <w:szCs w:val="18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7820,906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8976,739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</w:tcPr>
          <w:p w:rsidR="00A33DAF" w:rsidRPr="00A33DAF" w:rsidRDefault="00A33DAF" w:rsidP="00DC34F0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6A18EB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133BF4">
              <w:rPr>
                <w:rFonts w:ascii="Times New Roman" w:hAnsi="Times New Roman" w:cs="Times New Roman"/>
                <w:b/>
                <w:sz w:val="18"/>
                <w:szCs w:val="18"/>
              </w:rPr>
              <w:t>345,578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807B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14357,244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807B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14365,5</w:t>
            </w:r>
          </w:p>
        </w:tc>
        <w:tc>
          <w:tcPr>
            <w:tcW w:w="243" w:type="pct"/>
          </w:tcPr>
          <w:p w:rsidR="00A33DAF" w:rsidRPr="00A33DAF" w:rsidRDefault="00807B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14916,2</w:t>
            </w:r>
          </w:p>
        </w:tc>
        <w:tc>
          <w:tcPr>
            <w:tcW w:w="242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1020102100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7261,933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8470,039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6997,75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8820,948</w:t>
            </w:r>
          </w:p>
        </w:tc>
        <w:tc>
          <w:tcPr>
            <w:tcW w:w="223" w:type="pct"/>
          </w:tcPr>
          <w:p w:rsidR="00A33DAF" w:rsidRPr="00A33DAF" w:rsidRDefault="00A33DAF" w:rsidP="00DE5C9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10963,36</w:t>
            </w:r>
          </w:p>
        </w:tc>
        <w:tc>
          <w:tcPr>
            <w:tcW w:w="224" w:type="pct"/>
          </w:tcPr>
          <w:p w:rsidR="00A33DAF" w:rsidRPr="00A33DAF" w:rsidRDefault="00A33DAF" w:rsidP="00790DE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11956,258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33BF4">
              <w:rPr>
                <w:rFonts w:ascii="Times New Roman" w:hAnsi="Times New Roman" w:cs="Times New Roman"/>
                <w:sz w:val="18"/>
                <w:szCs w:val="18"/>
              </w:rPr>
              <w:t>729,987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807B99" w:rsidP="008E5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13910,6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807B99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14349,6</w:t>
            </w:r>
          </w:p>
        </w:tc>
        <w:tc>
          <w:tcPr>
            <w:tcW w:w="243" w:type="pct"/>
          </w:tcPr>
          <w:p w:rsidR="00A33DAF" w:rsidRPr="00A33DAF" w:rsidRDefault="00807B99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14906,3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14164,872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14697,128</w:t>
            </w:r>
          </w:p>
        </w:tc>
      </w:tr>
      <w:tr w:rsidR="00F61F41" w:rsidRPr="004009DA" w:rsidTr="00F61F41">
        <w:trPr>
          <w:trHeight w:val="6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240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549,085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488,3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503,015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575,88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701,123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711,057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133BF4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611,066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028E6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442,744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028E6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243" w:type="pct"/>
          </w:tcPr>
          <w:p w:rsidR="00A33DAF" w:rsidRPr="00A33DAF" w:rsidRDefault="00B028E6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580,0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785,2</w:t>
            </w:r>
          </w:p>
        </w:tc>
      </w:tr>
      <w:tr w:rsidR="00F61F41" w:rsidRPr="004009DA" w:rsidTr="00F61F41">
        <w:trPr>
          <w:trHeight w:val="1005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9,888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18,4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0,171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24,216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33,906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4,023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133BF4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4,525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028E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028E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3" w:type="pct"/>
          </w:tcPr>
          <w:p w:rsidR="00A33DAF" w:rsidRPr="00A33DAF" w:rsidRDefault="00B028E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1020120920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549,659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1020120930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158,592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1020155490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310,79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333,5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 Управление муниципальным долгом </w:t>
            </w:r>
            <w:r w:rsidRPr="00A33DAF">
              <w:rPr>
                <w:sz w:val="18"/>
                <w:szCs w:val="18"/>
              </w:rPr>
              <w:lastRenderedPageBreak/>
              <w:t>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ответственный  </w:t>
            </w:r>
            <w:r w:rsidRPr="00A33DAF">
              <w:rPr>
                <w:sz w:val="18"/>
                <w:szCs w:val="18"/>
              </w:rPr>
              <w:lastRenderedPageBreak/>
              <w:t>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621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236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730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11,2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7,9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3,198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27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3286,,155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4334,155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1493,843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17343C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465E34">
        <w:t>от 17.03.2026 № 78-п</w:t>
      </w:r>
    </w:p>
    <w:p w:rsidR="00465E34" w:rsidRDefault="00465E34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bookmarkStart w:id="0" w:name="_GoBack"/>
      <w:bookmarkEnd w:id="0"/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 w:rsidR="00ED2130">
        <w:rPr>
          <w:b/>
          <w:bCs/>
        </w:rPr>
        <w:t>на 2019-2030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75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1A0" w:firstRow="1" w:lastRow="0" w:firstColumn="1" w:lastColumn="1" w:noHBand="0" w:noVBand="0"/>
      </w:tblPr>
      <w:tblGrid>
        <w:gridCol w:w="647"/>
        <w:gridCol w:w="2889"/>
        <w:gridCol w:w="1416"/>
        <w:gridCol w:w="997"/>
        <w:gridCol w:w="84"/>
        <w:gridCol w:w="54"/>
        <w:gridCol w:w="1100"/>
        <w:gridCol w:w="1223"/>
        <w:gridCol w:w="60"/>
        <w:gridCol w:w="1022"/>
        <w:gridCol w:w="6"/>
        <w:gridCol w:w="1131"/>
        <w:gridCol w:w="1276"/>
        <w:gridCol w:w="9"/>
        <w:gridCol w:w="15"/>
        <w:gridCol w:w="8"/>
        <w:gridCol w:w="2377"/>
        <w:gridCol w:w="1418"/>
        <w:gridCol w:w="12"/>
        <w:gridCol w:w="12"/>
      </w:tblGrid>
      <w:tr w:rsidR="006F1D0C" w:rsidRPr="00394E6C" w:rsidTr="00532513">
        <w:trPr>
          <w:gridAfter w:val="2"/>
          <w:wAfter w:w="24" w:type="dxa"/>
          <w:trHeight w:val="139"/>
          <w:tblHeader/>
        </w:trPr>
        <w:tc>
          <w:tcPr>
            <w:tcW w:w="64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889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416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99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5988" w:type="dxa"/>
            <w:gridSpan w:val="1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237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418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99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2385" w:type="dxa"/>
            <w:gridSpan w:val="2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889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416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99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2385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418" w:type="dxa"/>
          </w:tcPr>
          <w:p w:rsidR="004A664A" w:rsidRPr="00394E6C" w:rsidRDefault="00F900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11</w:t>
            </w:r>
          </w:p>
        </w:tc>
      </w:tr>
      <w:tr w:rsidR="00E64518" w:rsidRPr="00F22C19" w:rsidTr="002944AC">
        <w:trPr>
          <w:gridAfter w:val="1"/>
          <w:wAfter w:w="12" w:type="dxa"/>
          <w:trHeight w:val="45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F22C19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 программа </w:t>
            </w:r>
            <w:r w:rsidRPr="00F22C19">
              <w:rPr>
                <w:b/>
                <w:bCs/>
                <w:sz w:val="20"/>
                <w:szCs w:val="20"/>
              </w:rPr>
              <w:t>«</w:t>
            </w:r>
            <w:r w:rsidRPr="00F22C19">
              <w:rPr>
                <w:b/>
                <w:bCs/>
                <w:spacing w:val="-2"/>
                <w:sz w:val="20"/>
                <w:szCs w:val="20"/>
              </w:rPr>
              <w:t xml:space="preserve">Управление муниципальными финансами </w:t>
            </w:r>
          </w:p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b/>
                <w:bCs/>
                <w:spacing w:val="-2"/>
                <w:sz w:val="20"/>
                <w:szCs w:val="20"/>
              </w:rPr>
              <w:t>и муниципальным долгом Иссинского района Пензенской области</w:t>
            </w:r>
            <w:r w:rsidRPr="00F22C19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E64518" w:rsidRPr="00F22C19" w:rsidTr="002944AC">
        <w:trPr>
          <w:gridAfter w:val="1"/>
          <w:wAfter w:w="12" w:type="dxa"/>
          <w:trHeight w:val="40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Цель программы -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единой муниципальной финансовой, бюджетной и налоговой политики 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 Иссинском  районе Пензенской области</w:t>
            </w:r>
          </w:p>
        </w:tc>
      </w:tr>
      <w:tr w:rsidR="00E64518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E64518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Задача 1. Совершенствование межбюджетных отношений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1.1. 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«Представление межбюджетных трансфертов из бюджета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Финансовое управление  администрации Иссинского района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lastRenderedPageBreak/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B028E6" w:rsidRDefault="00F510F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157581,257</w:t>
            </w:r>
          </w:p>
        </w:tc>
        <w:tc>
          <w:tcPr>
            <w:tcW w:w="1223" w:type="dxa"/>
          </w:tcPr>
          <w:p w:rsidR="004A664A" w:rsidRPr="00B028E6" w:rsidRDefault="0024347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B028E6">
              <w:rPr>
                <w:b/>
                <w:sz w:val="20"/>
                <w:szCs w:val="20"/>
              </w:rPr>
              <w:t>10</w:t>
            </w:r>
            <w:r w:rsidR="00F23116">
              <w:rPr>
                <w:b/>
                <w:sz w:val="20"/>
                <w:szCs w:val="20"/>
              </w:rPr>
              <w:t>9847,9</w:t>
            </w:r>
            <w:r w:rsidR="00F510F5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082" w:type="dxa"/>
            <w:gridSpan w:val="2"/>
          </w:tcPr>
          <w:p w:rsidR="004A664A" w:rsidRPr="00B028E6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028E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  <w:r w:rsidR="00F510F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7733,305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Перечисление предусмотренных муниципальной программой межбюджетных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6B5E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="00DE5C9A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133BF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17619,87</w:t>
            </w:r>
          </w:p>
        </w:tc>
        <w:tc>
          <w:tcPr>
            <w:tcW w:w="1223" w:type="dxa"/>
          </w:tcPr>
          <w:p w:rsidR="004A664A" w:rsidRPr="00F22C19" w:rsidRDefault="00133BF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082" w:type="dxa"/>
            <w:gridSpan w:val="2"/>
          </w:tcPr>
          <w:p w:rsidR="004A664A" w:rsidRPr="00F22C19" w:rsidRDefault="00133BF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10659,7</w:t>
            </w:r>
          </w:p>
        </w:tc>
        <w:tc>
          <w:tcPr>
            <w:tcW w:w="1223" w:type="dxa"/>
          </w:tcPr>
          <w:p w:rsidR="004A664A" w:rsidRPr="00F22C19" w:rsidRDefault="00B028E6" w:rsidP="008B410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5633,1</w:t>
            </w:r>
          </w:p>
        </w:tc>
        <w:tc>
          <w:tcPr>
            <w:tcW w:w="1082" w:type="dxa"/>
            <w:gridSpan w:val="2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10655,4</w:t>
            </w:r>
          </w:p>
        </w:tc>
        <w:tc>
          <w:tcPr>
            <w:tcW w:w="1223" w:type="dxa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4796,9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0D2B85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11408,6</w:t>
            </w:r>
          </w:p>
        </w:tc>
        <w:tc>
          <w:tcPr>
            <w:tcW w:w="1223" w:type="dxa"/>
          </w:tcPr>
          <w:p w:rsidR="000D2B85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</w:t>
            </w:r>
            <w:r w:rsidR="00F510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  <w:gridSpan w:val="2"/>
          </w:tcPr>
          <w:p w:rsidR="000D2B85" w:rsidRPr="00F22C19" w:rsidRDefault="00B028E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15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9479,50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3081,96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77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9953,48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3236,06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42523C" w:rsidRPr="00F22C19" w:rsidTr="00B71BA6">
        <w:trPr>
          <w:gridAfter w:val="2"/>
          <w:wAfter w:w="24" w:type="dxa"/>
          <w:trHeight w:val="139"/>
        </w:trPr>
        <w:tc>
          <w:tcPr>
            <w:tcW w:w="14314" w:type="dxa"/>
            <w:gridSpan w:val="17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Задача 2.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  <w:tc>
          <w:tcPr>
            <w:tcW w:w="1418" w:type="dxa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532513" w:rsidRPr="00F22C19" w:rsidTr="00B71BA6">
        <w:trPr>
          <w:gridAfter w:val="2"/>
          <w:wAfter w:w="24" w:type="dxa"/>
          <w:trHeight w:val="774"/>
        </w:trPr>
        <w:tc>
          <w:tcPr>
            <w:tcW w:w="647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2889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«Обеспечение деятельности Финансового управления администрации Иссинского района Пензенской области на 2014-2022 годы»</w:t>
            </w: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416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</w:t>
            </w:r>
            <w:r w:rsidR="00F23116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50207,638</w:t>
            </w:r>
          </w:p>
        </w:tc>
        <w:tc>
          <w:tcPr>
            <w:tcW w:w="1223" w:type="dxa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14</w:t>
            </w:r>
            <w:r w:rsidR="00F23116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8765,649</w:t>
            </w:r>
          </w:p>
        </w:tc>
        <w:tc>
          <w:tcPr>
            <w:tcW w:w="1082" w:type="dxa"/>
            <w:gridSpan w:val="2"/>
          </w:tcPr>
          <w:p w:rsidR="00532513" w:rsidRPr="00F22C19" w:rsidRDefault="00F23116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0"/>
                <w:szCs w:val="20"/>
                <w:lang w:eastAsia="ru-RU"/>
              </w:rPr>
            </w:pPr>
            <w:r>
              <w:rPr>
                <w:b/>
                <w:spacing w:val="-20"/>
                <w:sz w:val="20"/>
                <w:szCs w:val="20"/>
                <w:lang w:eastAsia="ru-RU"/>
              </w:rPr>
              <w:t>789,2</w:t>
            </w:r>
          </w:p>
        </w:tc>
        <w:tc>
          <w:tcPr>
            <w:tcW w:w="1137" w:type="dxa"/>
            <w:gridSpan w:val="2"/>
          </w:tcPr>
          <w:p w:rsidR="00532513" w:rsidRPr="00F22C19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Процента исполнения плана поступления налоговых и неналоговых доходов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бюджета Иссинского района Пензенской области</w:t>
            </w:r>
          </w:p>
        </w:tc>
        <w:tc>
          <w:tcPr>
            <w:tcW w:w="1418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7941,315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7820,906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1,41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9311,982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8976,739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216,244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9687,868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9598,926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2,5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86,442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10523,668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10440,085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80,983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88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12065,532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12031,889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2,7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30,943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62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12989,595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285,736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32,277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81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532513" w:rsidRPr="00F22C19" w:rsidRDefault="00375FAB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13645,146</w:t>
            </w:r>
          </w:p>
        </w:tc>
        <w:tc>
          <w:tcPr>
            <w:tcW w:w="1223" w:type="dxa"/>
          </w:tcPr>
          <w:p w:rsidR="00532513" w:rsidRPr="00F22C19" w:rsidRDefault="00375FAB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13345,578</w:t>
            </w:r>
          </w:p>
        </w:tc>
        <w:tc>
          <w:tcPr>
            <w:tcW w:w="1082" w:type="dxa"/>
            <w:gridSpan w:val="2"/>
          </w:tcPr>
          <w:p w:rsidR="00532513" w:rsidRPr="00F22C19" w:rsidRDefault="00375FAB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261,01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38,558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532513" w:rsidRPr="00F22C19" w:rsidRDefault="00CD4854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14388,8</w:t>
            </w:r>
          </w:p>
        </w:tc>
        <w:tc>
          <w:tcPr>
            <w:tcW w:w="1223" w:type="dxa"/>
          </w:tcPr>
          <w:p w:rsidR="00532513" w:rsidRPr="00F22C19" w:rsidRDefault="00CD4854" w:rsidP="00CD4854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14357,244</w:t>
            </w:r>
          </w:p>
        </w:tc>
        <w:tc>
          <w:tcPr>
            <w:tcW w:w="1082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6C2B8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532513" w:rsidRPr="00F22C19" w:rsidRDefault="00CD4854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14397,056</w:t>
            </w:r>
          </w:p>
        </w:tc>
        <w:tc>
          <w:tcPr>
            <w:tcW w:w="1223" w:type="dxa"/>
          </w:tcPr>
          <w:p w:rsidR="00532513" w:rsidRPr="00F22C19" w:rsidRDefault="00CD4854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14365,5</w:t>
            </w:r>
          </w:p>
        </w:tc>
        <w:tc>
          <w:tcPr>
            <w:tcW w:w="1082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CD4854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532513" w:rsidRPr="00F22C19" w:rsidRDefault="00CD485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14947,756</w:t>
            </w:r>
          </w:p>
        </w:tc>
        <w:tc>
          <w:tcPr>
            <w:tcW w:w="1223" w:type="dxa"/>
          </w:tcPr>
          <w:p w:rsidR="00532513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14916,2</w:t>
            </w:r>
          </w:p>
        </w:tc>
        <w:tc>
          <w:tcPr>
            <w:tcW w:w="1082" w:type="dxa"/>
            <w:gridSpan w:val="2"/>
          </w:tcPr>
          <w:p w:rsidR="00532513" w:rsidRPr="00F22C19" w:rsidRDefault="00CD4854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CD4854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14784,84</w:t>
            </w:r>
          </w:p>
        </w:tc>
        <w:tc>
          <w:tcPr>
            <w:tcW w:w="1223" w:type="dxa"/>
          </w:tcPr>
          <w:p w:rsidR="00532513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14751,672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3,5</w:t>
            </w:r>
          </w:p>
        </w:tc>
        <w:tc>
          <w:tcPr>
            <w:tcW w:w="1137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29,668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15524,08</w:t>
            </w:r>
          </w:p>
        </w:tc>
        <w:tc>
          <w:tcPr>
            <w:tcW w:w="1223" w:type="dxa"/>
          </w:tcPr>
          <w:p w:rsidR="005325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15489,328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3,6</w:t>
            </w:r>
          </w:p>
        </w:tc>
        <w:tc>
          <w:tcPr>
            <w:tcW w:w="1137" w:type="dxa"/>
            <w:gridSpan w:val="2"/>
          </w:tcPr>
          <w:p w:rsidR="00532513" w:rsidRPr="00F22C19" w:rsidRDefault="00D776F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31,152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532513" w:rsidRPr="00F22C19" w:rsidRDefault="00532513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23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 xml:space="preserve">Задача 3.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Управление муниципальным долгом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3.1</w:t>
            </w: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B42639" w:rsidRPr="00F22C19" w:rsidRDefault="00B42639" w:rsidP="00E67B0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E67B0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</w:t>
            </w:r>
            <w:r w:rsidR="00E67B0A"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отчетным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BD4044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84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D53" w:rsidRPr="00F22C19" w:rsidRDefault="002E1D5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5949" w:type="dxa"/>
            <w:gridSpan w:val="4"/>
          </w:tcPr>
          <w:p w:rsidR="00407EF9" w:rsidRPr="00F22C19" w:rsidRDefault="00407EF9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238" w:type="dxa"/>
            <w:gridSpan w:val="3"/>
          </w:tcPr>
          <w:p w:rsidR="00407EF9" w:rsidRPr="00304728" w:rsidRDefault="00F23116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sz w:val="20"/>
                <w:szCs w:val="20"/>
              </w:rPr>
              <w:t>322049,366</w:t>
            </w:r>
          </w:p>
        </w:tc>
        <w:tc>
          <w:tcPr>
            <w:tcW w:w="1223" w:type="dxa"/>
          </w:tcPr>
          <w:p w:rsidR="00407EF9" w:rsidRPr="00304728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40A84" w:rsidRPr="00304728">
              <w:rPr>
                <w:rFonts w:ascii="Times New Roman" w:hAnsi="Times New Roman" w:cs="Times New Roman"/>
                <w:b/>
                <w:sz w:val="20"/>
                <w:szCs w:val="20"/>
              </w:rPr>
              <w:t>67750,052</w:t>
            </w:r>
          </w:p>
        </w:tc>
        <w:tc>
          <w:tcPr>
            <w:tcW w:w="1082" w:type="dxa"/>
            <w:gridSpan w:val="2"/>
          </w:tcPr>
          <w:p w:rsidR="00407EF9" w:rsidRPr="00304728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53</w:t>
            </w:r>
            <w:r w:rsidR="00D40A84" w:rsidRPr="003047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646,525</w:t>
            </w:r>
          </w:p>
        </w:tc>
        <w:tc>
          <w:tcPr>
            <w:tcW w:w="1137" w:type="dxa"/>
            <w:gridSpan w:val="2"/>
          </w:tcPr>
          <w:p w:rsidR="00407EF9" w:rsidRPr="00304728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37"/>
        </w:trPr>
        <w:tc>
          <w:tcPr>
            <w:tcW w:w="4952" w:type="dxa"/>
            <w:gridSpan w:val="3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23436,349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20378,971</w:t>
            </w:r>
          </w:p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2938,379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25920,985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22133,426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3668,56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30501,355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26895,313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3519,6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86,442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24665,406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20914,923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3669,5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80,983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3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25676,419</w:t>
            </w:r>
          </w:p>
        </w:tc>
        <w:tc>
          <w:tcPr>
            <w:tcW w:w="1223" w:type="dxa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sz w:val="20"/>
                <w:szCs w:val="20"/>
              </w:rPr>
              <w:t>21718,576</w:t>
            </w:r>
          </w:p>
        </w:tc>
        <w:tc>
          <w:tcPr>
            <w:tcW w:w="1082" w:type="dxa"/>
            <w:gridSpan w:val="2"/>
          </w:tcPr>
          <w:p w:rsidR="00407EF9" w:rsidRPr="00304728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047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3926,9</w:t>
            </w:r>
          </w:p>
        </w:tc>
        <w:tc>
          <w:tcPr>
            <w:tcW w:w="1137" w:type="dxa"/>
            <w:gridSpan w:val="2"/>
          </w:tcPr>
          <w:p w:rsidR="00407EF9" w:rsidRPr="00304728" w:rsidRDefault="00407EF9" w:rsidP="004A664A">
            <w:pPr>
              <w:jc w:val="center"/>
              <w:rPr>
                <w:sz w:val="20"/>
                <w:szCs w:val="20"/>
              </w:rPr>
            </w:pPr>
            <w:r w:rsidRPr="00304728">
              <w:rPr>
                <w:bCs/>
                <w:iCs/>
                <w:sz w:val="20"/>
                <w:szCs w:val="20"/>
              </w:rPr>
              <w:t>30,943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29260,604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24709,691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4518,636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32,277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07EF9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31265,016</w:t>
            </w:r>
          </w:p>
        </w:tc>
        <w:tc>
          <w:tcPr>
            <w:tcW w:w="1223" w:type="dxa"/>
          </w:tcPr>
          <w:p w:rsidR="00407EF9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26419,748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  <w:r w:rsidR="00375F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806,71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 w:rsidRPr="00F22C19">
              <w:rPr>
                <w:bCs/>
                <w:iCs/>
                <w:sz w:val="20"/>
                <w:szCs w:val="20"/>
              </w:rPr>
              <w:t>38,558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25048,5</w:t>
            </w:r>
          </w:p>
        </w:tc>
        <w:tc>
          <w:tcPr>
            <w:tcW w:w="1223" w:type="dxa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19990,344</w:t>
            </w:r>
          </w:p>
        </w:tc>
        <w:tc>
          <w:tcPr>
            <w:tcW w:w="1082" w:type="dxa"/>
            <w:gridSpan w:val="2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5029,9</w:t>
            </w:r>
          </w:p>
        </w:tc>
        <w:tc>
          <w:tcPr>
            <w:tcW w:w="1137" w:type="dxa"/>
            <w:gridSpan w:val="2"/>
          </w:tcPr>
          <w:p w:rsidR="00407EF9" w:rsidRPr="00F22C19" w:rsidRDefault="00CD4854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25052,456</w:t>
            </w:r>
          </w:p>
        </w:tc>
        <w:tc>
          <w:tcPr>
            <w:tcW w:w="1223" w:type="dxa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20224,0</w:t>
            </w:r>
          </w:p>
        </w:tc>
        <w:tc>
          <w:tcPr>
            <w:tcW w:w="1082" w:type="dxa"/>
            <w:gridSpan w:val="2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4800,2</w:t>
            </w:r>
          </w:p>
        </w:tc>
        <w:tc>
          <w:tcPr>
            <w:tcW w:w="1137" w:type="dxa"/>
            <w:gridSpan w:val="2"/>
          </w:tcPr>
          <w:p w:rsidR="00407EF9" w:rsidRPr="00F22C19" w:rsidRDefault="00CD4854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26356,356</w:t>
            </w:r>
          </w:p>
        </w:tc>
        <w:tc>
          <w:tcPr>
            <w:tcW w:w="1223" w:type="dxa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21009,1</w:t>
            </w:r>
          </w:p>
        </w:tc>
        <w:tc>
          <w:tcPr>
            <w:tcW w:w="1082" w:type="dxa"/>
            <w:gridSpan w:val="2"/>
          </w:tcPr>
          <w:p w:rsidR="00407EF9" w:rsidRPr="00F22C19" w:rsidRDefault="00CD485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5319,0</w:t>
            </w:r>
          </w:p>
        </w:tc>
        <w:tc>
          <w:tcPr>
            <w:tcW w:w="1137" w:type="dxa"/>
            <w:gridSpan w:val="2"/>
          </w:tcPr>
          <w:p w:rsidR="00407EF9" w:rsidRPr="00F22C19" w:rsidRDefault="00CD4854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F33B3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26763,86</w:t>
            </w:r>
          </w:p>
        </w:tc>
        <w:tc>
          <w:tcPr>
            <w:tcW w:w="1223" w:type="dxa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21149,212</w:t>
            </w:r>
          </w:p>
        </w:tc>
        <w:tc>
          <w:tcPr>
            <w:tcW w:w="1082" w:type="dxa"/>
            <w:gridSpan w:val="2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5584,98</w:t>
            </w:r>
          </w:p>
        </w:tc>
        <w:tc>
          <w:tcPr>
            <w:tcW w:w="1137" w:type="dxa"/>
            <w:gridSpan w:val="2"/>
          </w:tcPr>
          <w:p w:rsidR="00407EF9" w:rsidRPr="00F22C19" w:rsidRDefault="00D776F8" w:rsidP="00F33B36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29,668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2D3784" w:rsidRPr="00F22C19" w:rsidRDefault="002D3784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28102,06</w:t>
            </w:r>
          </w:p>
        </w:tc>
        <w:tc>
          <w:tcPr>
            <w:tcW w:w="1223" w:type="dxa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22206,748</w:t>
            </w:r>
          </w:p>
        </w:tc>
        <w:tc>
          <w:tcPr>
            <w:tcW w:w="1082" w:type="dxa"/>
            <w:gridSpan w:val="2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5864,16</w:t>
            </w:r>
          </w:p>
        </w:tc>
        <w:tc>
          <w:tcPr>
            <w:tcW w:w="1137" w:type="dxa"/>
            <w:gridSpan w:val="2"/>
          </w:tcPr>
          <w:p w:rsidR="002D3784" w:rsidRPr="00F22C19" w:rsidRDefault="00D776F8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31,152</w:t>
            </w:r>
          </w:p>
        </w:tc>
        <w:tc>
          <w:tcPr>
            <w:tcW w:w="1300" w:type="dxa"/>
            <w:gridSpan w:val="3"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39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693729" w:rsidRPr="00F22C19" w:rsidTr="002944AC">
        <w:trPr>
          <w:gridAfter w:val="1"/>
          <w:wAfter w:w="12" w:type="dxa"/>
          <w:trHeight w:val="30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Совершенствование межбюджетных отношений</w:t>
            </w: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5E448B" w:rsidRPr="00F22C19" w:rsidTr="00B71BA6">
        <w:trPr>
          <w:gridAfter w:val="2"/>
          <w:wAfter w:w="24" w:type="dxa"/>
          <w:trHeight w:val="1295"/>
        </w:trPr>
        <w:tc>
          <w:tcPr>
            <w:tcW w:w="647" w:type="dxa"/>
            <w:vMerge w:val="restart"/>
          </w:tcPr>
          <w:p w:rsidR="004A664A" w:rsidRPr="00F22C19" w:rsidRDefault="007B43C2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CD4854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105523,152</w:t>
            </w:r>
          </w:p>
        </w:tc>
        <w:tc>
          <w:tcPr>
            <w:tcW w:w="1223" w:type="dxa"/>
          </w:tcPr>
          <w:p w:rsidR="004A664A" w:rsidRPr="00CD4854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≥80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3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3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223" w:type="dxa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223" w:type="dxa"/>
          </w:tcPr>
          <w:p w:rsidR="004A664A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633,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10892" w:rsidRPr="00F22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223" w:type="dxa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891DA2" w:rsidRPr="00F22C19" w:rsidTr="00532513">
        <w:trPr>
          <w:gridAfter w:val="2"/>
          <w:wAfter w:w="24" w:type="dxa"/>
          <w:trHeight w:val="324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CD4854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52857,025</w:t>
            </w:r>
          </w:p>
        </w:tc>
        <w:tc>
          <w:tcPr>
            <w:tcW w:w="1223" w:type="dxa"/>
          </w:tcPr>
          <w:p w:rsidR="004A664A" w:rsidRPr="00CD4854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CD4854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D485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52857,025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6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5F2B2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720187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2B23" w:rsidRPr="00F22C19">
              <w:rPr>
                <w:rFonts w:ascii="Times New Roman" w:hAnsi="Times New Roman" w:cs="Times New Roman"/>
                <w:sz w:val="20"/>
                <w:szCs w:val="20"/>
              </w:rPr>
              <w:t>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8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75FAB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4425B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7D48">
              <w:rPr>
                <w:rFonts w:ascii="Times New Roman" w:hAnsi="Times New Roman" w:cs="Times New Roman"/>
                <w:sz w:val="20"/>
                <w:szCs w:val="20"/>
              </w:rPr>
              <w:t>545,7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5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мероприятиям</w:t>
            </w:r>
          </w:p>
        </w:tc>
      </w:tr>
      <w:tr w:rsidR="005E448B" w:rsidRPr="00F22C19" w:rsidTr="00532513">
        <w:trPr>
          <w:gridAfter w:val="2"/>
          <w:wAfter w:w="24" w:type="dxa"/>
          <w:trHeight w:val="363"/>
        </w:trPr>
        <w:tc>
          <w:tcPr>
            <w:tcW w:w="4952" w:type="dxa"/>
            <w:gridSpan w:val="3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02811">
              <w:rPr>
                <w:rFonts w:ascii="Times New Roman" w:hAnsi="Times New Roman" w:cs="Times New Roman"/>
                <w:b/>
                <w:sz w:val="20"/>
                <w:szCs w:val="20"/>
              </w:rPr>
              <w:t>62705,277</w:t>
            </w:r>
          </w:p>
        </w:tc>
        <w:tc>
          <w:tcPr>
            <w:tcW w:w="1223" w:type="dxa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802811">
              <w:rPr>
                <w:rFonts w:ascii="Times New Roman" w:hAnsi="Times New Roman" w:cs="Times New Roman"/>
                <w:b/>
                <w:sz w:val="20"/>
                <w:szCs w:val="20"/>
              </w:rPr>
              <w:t>9847,952</w:t>
            </w:r>
          </w:p>
        </w:tc>
        <w:tc>
          <w:tcPr>
            <w:tcW w:w="1082" w:type="dxa"/>
            <w:gridSpan w:val="2"/>
          </w:tcPr>
          <w:p w:rsidR="004A664A" w:rsidRPr="00F22C19" w:rsidRDefault="0080281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52857,3</w:t>
            </w:r>
            <w:r w:rsidR="00580803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5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4D57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3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1361</w:t>
            </w:r>
            <w:r w:rsidR="005419C2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3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D72A87" w:rsidRPr="00F22C19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D72A87" w:rsidRPr="00F22C19" w:rsidRDefault="00375FA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17619,87</w:t>
            </w:r>
          </w:p>
        </w:tc>
        <w:tc>
          <w:tcPr>
            <w:tcW w:w="1223" w:type="dxa"/>
          </w:tcPr>
          <w:p w:rsidR="00D72A87" w:rsidRPr="00F22C19" w:rsidRDefault="00375FAB" w:rsidP="00375FA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13074,17</w:t>
            </w:r>
          </w:p>
        </w:tc>
        <w:tc>
          <w:tcPr>
            <w:tcW w:w="1082" w:type="dxa"/>
            <w:gridSpan w:val="2"/>
          </w:tcPr>
          <w:p w:rsidR="00D72A87" w:rsidRPr="00F22C19" w:rsidRDefault="00977BE2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D72A87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10659,7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5633,</w:t>
            </w:r>
            <w:r w:rsidR="00E30C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D72A87" w:rsidRPr="00F22C19" w:rsidRDefault="00E30C2E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10655,</w:t>
            </w:r>
            <w:r w:rsidR="00EC19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3" w:type="dxa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</w:t>
            </w:r>
            <w:r w:rsidR="00EC19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11408,6</w:t>
            </w:r>
          </w:p>
        </w:tc>
        <w:tc>
          <w:tcPr>
            <w:tcW w:w="1223" w:type="dxa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11979,02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12577,98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F18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723F18" w:rsidRPr="00F22C19" w:rsidRDefault="00723F18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B71BA6" w:rsidRDefault="00B71BA6" w:rsidP="004A66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A664A" w:rsidRPr="00F22C19" w:rsidRDefault="004A664A" w:rsidP="004A664A">
            <w:pPr>
              <w:jc w:val="center"/>
              <w:rPr>
                <w:b/>
                <w:i/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sz w:val="20"/>
                <w:szCs w:val="20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i/>
                <w:sz w:val="20"/>
                <w:szCs w:val="20"/>
              </w:rPr>
            </w:pPr>
            <w:r w:rsidRPr="00F22C19">
              <w:rPr>
                <w:i/>
                <w:sz w:val="20"/>
                <w:szCs w:val="20"/>
              </w:rPr>
              <w:t xml:space="preserve">Задача 1. Повышение уровня бюджетного </w:t>
            </w:r>
            <w:proofErr w:type="spellStart"/>
            <w:r w:rsidRPr="00F22C19">
              <w:rPr>
                <w:i/>
                <w:sz w:val="20"/>
                <w:szCs w:val="20"/>
              </w:rPr>
              <w:t>самообеспечения</w:t>
            </w:r>
            <w:proofErr w:type="spellEnd"/>
          </w:p>
        </w:tc>
      </w:tr>
      <w:tr w:rsidR="00A02E70" w:rsidRPr="00F22C19" w:rsidTr="00B71BA6">
        <w:trPr>
          <w:gridAfter w:val="2"/>
          <w:wAfter w:w="24" w:type="dxa"/>
          <w:trHeight w:val="988"/>
        </w:trPr>
        <w:tc>
          <w:tcPr>
            <w:tcW w:w="647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5304E3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Основное мероприятие 01 «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 xml:space="preserve"> ,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контроль за исполнением бюджета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нормативных правовых актов по вопросам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составления проекта  решения Собрания представителей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Иссинского района  о бюджете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. Порядка организации составления бюджета Иссинского района Пензенской области.</w:t>
            </w:r>
          </w:p>
          <w:p w:rsidR="00A02E70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проекта бюджета на очередной финансовый год и плановый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период.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пояснительных записок, аналитических материалов и расчетов к проектам бюджета Иссинского района Пензенской области.</w:t>
            </w:r>
          </w:p>
        </w:tc>
        <w:tc>
          <w:tcPr>
            <w:tcW w:w="1416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jc w:val="both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A02E70" w:rsidRPr="00F37509" w:rsidRDefault="0095297A" w:rsidP="005F2B23">
            <w:pPr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75755,326</w:t>
            </w:r>
          </w:p>
        </w:tc>
        <w:tc>
          <w:tcPr>
            <w:tcW w:w="1223" w:type="dxa"/>
          </w:tcPr>
          <w:p w:rsidR="00A02E70" w:rsidRPr="00F37509" w:rsidRDefault="00F37509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7</w:t>
            </w:r>
            <w:r w:rsidR="0095297A">
              <w:rPr>
                <w:b/>
                <w:spacing w:val="-20"/>
                <w:sz w:val="20"/>
                <w:szCs w:val="20"/>
              </w:rPr>
              <w:t>4328,613</w:t>
            </w:r>
          </w:p>
        </w:tc>
        <w:tc>
          <w:tcPr>
            <w:tcW w:w="1088" w:type="dxa"/>
            <w:gridSpan w:val="3"/>
          </w:tcPr>
          <w:p w:rsidR="00A02E70" w:rsidRPr="00F37509" w:rsidRDefault="0095297A" w:rsidP="005F2B23">
            <w:pPr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787,79</w:t>
            </w:r>
          </w:p>
        </w:tc>
        <w:tc>
          <w:tcPr>
            <w:tcW w:w="1131" w:type="dxa"/>
          </w:tcPr>
          <w:p w:rsidR="00A02E70" w:rsidRPr="00F37509" w:rsidRDefault="00921434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638,923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</w:t>
            </w:r>
          </w:p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Отношение налоговых и неналоговых доходов к расходам.</w:t>
            </w:r>
          </w:p>
        </w:tc>
        <w:tc>
          <w:tcPr>
            <w:tcW w:w="1418" w:type="dxa"/>
            <w:vMerge w:val="restart"/>
          </w:tcPr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3253,855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3148,722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105,133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4361,982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4026,739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5387,168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5298,226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4719,542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4635,959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6340,032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6306,389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5926,41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5608,397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A02E70" w:rsidRPr="00F22C19" w:rsidRDefault="002A76ED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7227,296</w:t>
            </w:r>
          </w:p>
        </w:tc>
        <w:tc>
          <w:tcPr>
            <w:tcW w:w="1223" w:type="dxa"/>
          </w:tcPr>
          <w:p w:rsidR="00A02E70" w:rsidRPr="00F22C19" w:rsidRDefault="002A76ED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6927,728</w:t>
            </w:r>
          </w:p>
        </w:tc>
        <w:tc>
          <w:tcPr>
            <w:tcW w:w="1088" w:type="dxa"/>
            <w:gridSpan w:val="3"/>
          </w:tcPr>
          <w:p w:rsidR="00A02E70" w:rsidRPr="00F22C19" w:rsidRDefault="002A76E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261,01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A02E70" w:rsidRPr="00F22C19" w:rsidRDefault="00F064A1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7389,04</w:t>
            </w:r>
          </w:p>
        </w:tc>
        <w:tc>
          <w:tcPr>
            <w:tcW w:w="1223" w:type="dxa"/>
          </w:tcPr>
          <w:p w:rsidR="00A02E70" w:rsidRPr="00F22C19" w:rsidRDefault="00F064A1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7357,484</w:t>
            </w:r>
          </w:p>
        </w:tc>
        <w:tc>
          <w:tcPr>
            <w:tcW w:w="1088" w:type="dxa"/>
            <w:gridSpan w:val="3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1A6B8D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A02E70" w:rsidRPr="00F22C19" w:rsidRDefault="00F064A1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7593,276</w:t>
            </w:r>
          </w:p>
        </w:tc>
        <w:tc>
          <w:tcPr>
            <w:tcW w:w="1223" w:type="dxa"/>
          </w:tcPr>
          <w:p w:rsidR="00A02E70" w:rsidRPr="00F22C19" w:rsidRDefault="00F064A1" w:rsidP="001A6B8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7561,72</w:t>
            </w:r>
          </w:p>
        </w:tc>
        <w:tc>
          <w:tcPr>
            <w:tcW w:w="1088" w:type="dxa"/>
            <w:gridSpan w:val="3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A02E70" w:rsidRPr="00F22C19" w:rsidRDefault="00F064A1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7892,156</w:t>
            </w:r>
          </w:p>
        </w:tc>
        <w:tc>
          <w:tcPr>
            <w:tcW w:w="1223" w:type="dxa"/>
          </w:tcPr>
          <w:p w:rsidR="00A02E70" w:rsidRPr="00F22C19" w:rsidRDefault="00F064A1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7860,6</w:t>
            </w:r>
          </w:p>
        </w:tc>
        <w:tc>
          <w:tcPr>
            <w:tcW w:w="1088" w:type="dxa"/>
            <w:gridSpan w:val="3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7641,25</w:t>
            </w:r>
          </w:p>
        </w:tc>
        <w:tc>
          <w:tcPr>
            <w:tcW w:w="1223" w:type="dxa"/>
          </w:tcPr>
          <w:p w:rsidR="00A02E70" w:rsidRPr="00F22C19" w:rsidRDefault="00E65CBA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7608,082</w:t>
            </w:r>
          </w:p>
        </w:tc>
        <w:tc>
          <w:tcPr>
            <w:tcW w:w="108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1" w:type="dxa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8023,319</w:t>
            </w:r>
          </w:p>
        </w:tc>
        <w:tc>
          <w:tcPr>
            <w:tcW w:w="1223" w:type="dxa"/>
          </w:tcPr>
          <w:p w:rsidR="00A02E70" w:rsidRPr="00F22C19" w:rsidRDefault="00721146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7988,567</w:t>
            </w:r>
          </w:p>
        </w:tc>
        <w:tc>
          <w:tcPr>
            <w:tcW w:w="108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1" w:type="dxa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83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2.1.2.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</w:t>
            </w:r>
            <w:r w:rsidR="0095297A">
              <w:rPr>
                <w:b/>
                <w:spacing w:val="-20"/>
                <w:sz w:val="20"/>
                <w:szCs w:val="20"/>
              </w:rPr>
              <w:t>247,934</w:t>
            </w:r>
          </w:p>
        </w:tc>
        <w:tc>
          <w:tcPr>
            <w:tcW w:w="1223" w:type="dxa"/>
          </w:tcPr>
          <w:p w:rsidR="0068174E" w:rsidRPr="00F22C19" w:rsidRDefault="0095297A" w:rsidP="0068174E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21232,658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3.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а) получателями бюджетных средств;</w:t>
            </w:r>
          </w:p>
          <w:p w:rsidR="004A664A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б)  муниципальными бюджетными и  муниципальными автономными учреждениями.</w:t>
            </w:r>
          </w:p>
          <w:p w:rsidR="00693299" w:rsidRPr="00F22C19" w:rsidRDefault="00693299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1801,7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1786,424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E50C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1823,30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823,30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857A70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857A70" w:rsidRPr="00F22C19" w:rsidRDefault="00857A70" w:rsidP="00B36ED3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223" w:type="dxa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082" w:type="dxa"/>
            <w:gridSpan w:val="2"/>
          </w:tcPr>
          <w:p w:rsidR="00857A70" w:rsidRPr="00F22C19" w:rsidRDefault="00857A70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1A6B8D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2016,41</w:t>
            </w:r>
          </w:p>
        </w:tc>
        <w:tc>
          <w:tcPr>
            <w:tcW w:w="1223" w:type="dxa"/>
          </w:tcPr>
          <w:p w:rsidR="001A6B8D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2016,41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223" w:type="dxa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5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5BFF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2D5BFF" w:rsidRPr="00503310" w:rsidRDefault="008C46D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3310">
              <w:rPr>
                <w:rFonts w:ascii="Times New Roman" w:hAnsi="Times New Roman" w:cs="Times New Roman"/>
                <w:i/>
                <w:sz w:val="20"/>
                <w:szCs w:val="20"/>
              </w:rPr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891DA2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 w:val="restart"/>
          </w:tcPr>
          <w:p w:rsidR="004A664A" w:rsidRPr="00F22C19" w:rsidRDefault="00EA6970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664A" w:rsidRPr="00F22C19">
              <w:rPr>
                <w:sz w:val="20"/>
                <w:szCs w:val="20"/>
              </w:rPr>
              <w:t>.1.3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8C46D2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Учет и доведение до главных распорядителей 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Учет бюджетных обязательств и контроль достаточности остатков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лимитов бюджетных обязательств у бюджетополучателей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Сбор, формирование и предоставление ежемесячных, квартальных и годовых отчетов об исполнении бюджета Иссинского района Пензенской области.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Ведение реестра расходных обязательств  Иссинского района 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Внесение изменений в нормативные правовые акты в части бюджетного процесса.</w:t>
            </w:r>
          </w:p>
          <w:p w:rsidR="006D46B7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Методическая помощь субъектам бюджетного планирования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по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</w:t>
            </w:r>
          </w:p>
          <w:p w:rsidR="004A664A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95297A">
              <w:rPr>
                <w:b/>
                <w:sz w:val="20"/>
                <w:szCs w:val="20"/>
              </w:rPr>
              <w:t>271,383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95297A">
              <w:rPr>
                <w:b/>
                <w:sz w:val="20"/>
                <w:szCs w:val="20"/>
              </w:rPr>
              <w:t>271,383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891DA2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Исполнение бюджета  Иссинского района Пензенской области по расходам с учетом предоставленных</w:t>
            </w:r>
            <w:r w:rsidR="00891DA2" w:rsidRPr="00891DA2">
              <w:rPr>
                <w:spacing w:val="-20"/>
                <w:sz w:val="20"/>
                <w:szCs w:val="20"/>
              </w:rPr>
              <w:t xml:space="preserve"> </w:t>
            </w:r>
            <w:r w:rsidR="00891DA2">
              <w:rPr>
                <w:spacing w:val="-20"/>
                <w:sz w:val="20"/>
                <w:szCs w:val="20"/>
              </w:rPr>
              <w:t>платежных документов</w:t>
            </w:r>
            <w:r w:rsidR="001F0154">
              <w:rPr>
                <w:spacing w:val="-2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223" w:type="dxa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B36ED3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223" w:type="dxa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10878" w:rsidRPr="00F22C19" w:rsidRDefault="00F064A1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2100,02</w:t>
            </w:r>
          </w:p>
        </w:tc>
        <w:tc>
          <w:tcPr>
            <w:tcW w:w="1223" w:type="dxa"/>
          </w:tcPr>
          <w:p w:rsidR="00F10878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64A1">
              <w:rPr>
                <w:sz w:val="20"/>
                <w:szCs w:val="20"/>
              </w:rPr>
              <w:t>100,02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7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D46B7" w:rsidRPr="00F22C19" w:rsidTr="00532513">
        <w:trPr>
          <w:gridAfter w:val="2"/>
          <w:wAfter w:w="24" w:type="dxa"/>
          <w:trHeight w:val="3070"/>
        </w:trPr>
        <w:tc>
          <w:tcPr>
            <w:tcW w:w="647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D46B7" w:rsidRPr="00F22C19" w:rsidRDefault="006D46B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496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B4743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FB4743" w:rsidRPr="00F22C19" w:rsidRDefault="00FB47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45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2.1.4</w:t>
            </w: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D05FA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Прогнозирование доходов в соответствии с налоговым, бюджетным и иным законодательством Российской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Федерации и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среднесрочного бюджетного планирования.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Повышение уровня взаимодействия с администраторами доходов бюджета.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Систематический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состоянием  недоимки и невыясненных поступлений.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87262">
              <w:rPr>
                <w:b/>
                <w:sz w:val="20"/>
                <w:szCs w:val="20"/>
              </w:rPr>
              <w:t>446,036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87262">
              <w:rPr>
                <w:b/>
                <w:sz w:val="20"/>
                <w:szCs w:val="20"/>
              </w:rPr>
              <w:t>446,036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223" w:type="dxa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25BDE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2020,39</w:t>
            </w:r>
          </w:p>
        </w:tc>
        <w:tc>
          <w:tcPr>
            <w:tcW w:w="1223" w:type="dxa"/>
          </w:tcPr>
          <w:p w:rsidR="00F25BDE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2020,39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223" w:type="dxa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FA6C25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48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70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5. Осуществление финансового контроля</w:t>
            </w:r>
          </w:p>
        </w:tc>
      </w:tr>
      <w:tr w:rsidR="006F1D0C" w:rsidRPr="00F22C19" w:rsidTr="00532513">
        <w:trPr>
          <w:gridAfter w:val="2"/>
          <w:wAfter w:w="24" w:type="dxa"/>
          <w:trHeight w:val="251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2.1.5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контрольных мероприятий.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87262">
              <w:rPr>
                <w:b/>
                <w:sz w:val="20"/>
                <w:szCs w:val="20"/>
              </w:rPr>
              <w:t>486,715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  <w:r w:rsidR="00887262">
              <w:rPr>
                <w:b/>
                <w:sz w:val="20"/>
                <w:szCs w:val="20"/>
              </w:rPr>
              <w:t>86,715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223" w:type="dxa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8</w:t>
            </w:r>
            <w:r w:rsidR="003E50C6">
              <w:rPr>
                <w:sz w:val="20"/>
                <w:szCs w:val="20"/>
              </w:rPr>
              <w:t>64,62</w:t>
            </w:r>
          </w:p>
        </w:tc>
        <w:tc>
          <w:tcPr>
            <w:tcW w:w="1223" w:type="dxa"/>
          </w:tcPr>
          <w:p w:rsidR="004A664A" w:rsidRPr="00F22C19" w:rsidRDefault="003E50C6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6446BE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223" w:type="dxa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064A1">
              <w:rPr>
                <w:sz w:val="20"/>
                <w:szCs w:val="20"/>
              </w:rPr>
              <w:t>18,78</w:t>
            </w:r>
          </w:p>
        </w:tc>
        <w:tc>
          <w:tcPr>
            <w:tcW w:w="1223" w:type="dxa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064A1">
              <w:rPr>
                <w:sz w:val="20"/>
                <w:szCs w:val="20"/>
              </w:rPr>
              <w:t>18,78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223" w:type="dxa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20212F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51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Итого по мероприятиям</w:t>
            </w:r>
          </w:p>
        </w:tc>
      </w:tr>
      <w:tr w:rsidR="0020212F" w:rsidRPr="00F22C19" w:rsidTr="00532513">
        <w:trPr>
          <w:gridAfter w:val="1"/>
          <w:wAfter w:w="12" w:type="dxa"/>
          <w:trHeight w:val="270"/>
        </w:trPr>
        <w:tc>
          <w:tcPr>
            <w:tcW w:w="4952" w:type="dxa"/>
            <w:gridSpan w:val="3"/>
            <w:vMerge w:val="restart"/>
          </w:tcPr>
          <w:p w:rsidR="0020212F" w:rsidRPr="00F22C19" w:rsidRDefault="0020212F" w:rsidP="004A664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00" w:type="dxa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</w:t>
            </w:r>
            <w:r w:rsidR="004315AF">
              <w:rPr>
                <w:b/>
                <w:sz w:val="20"/>
                <w:szCs w:val="20"/>
              </w:rPr>
              <w:t>50207,638</w:t>
            </w:r>
          </w:p>
        </w:tc>
        <w:tc>
          <w:tcPr>
            <w:tcW w:w="1283" w:type="dxa"/>
            <w:gridSpan w:val="2"/>
          </w:tcPr>
          <w:p w:rsidR="0020212F" w:rsidRPr="00F37509" w:rsidRDefault="00F37509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14</w:t>
            </w:r>
            <w:r w:rsidR="004315AF">
              <w:rPr>
                <w:b/>
                <w:sz w:val="20"/>
                <w:szCs w:val="20"/>
              </w:rPr>
              <w:t>8765,649</w:t>
            </w:r>
          </w:p>
        </w:tc>
        <w:tc>
          <w:tcPr>
            <w:tcW w:w="1022" w:type="dxa"/>
          </w:tcPr>
          <w:p w:rsidR="0020212F" w:rsidRPr="00F37509" w:rsidRDefault="004315AF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789,2</w:t>
            </w:r>
          </w:p>
        </w:tc>
        <w:tc>
          <w:tcPr>
            <w:tcW w:w="1137" w:type="dxa"/>
            <w:gridSpan w:val="2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652,789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7941,315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7820,906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9311,982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8976,739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9687,868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9598,926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10523,668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10440,085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12065,532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12031,889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12989,595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00" w:type="dxa"/>
          </w:tcPr>
          <w:p w:rsidR="0020212F" w:rsidRPr="00F22C19" w:rsidRDefault="002A76ED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13645,146</w:t>
            </w:r>
          </w:p>
        </w:tc>
        <w:tc>
          <w:tcPr>
            <w:tcW w:w="1283" w:type="dxa"/>
            <w:gridSpan w:val="2"/>
          </w:tcPr>
          <w:p w:rsidR="0020212F" w:rsidRPr="00F22C19" w:rsidRDefault="002A76E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13345,578</w:t>
            </w:r>
          </w:p>
        </w:tc>
        <w:tc>
          <w:tcPr>
            <w:tcW w:w="1022" w:type="dxa"/>
          </w:tcPr>
          <w:p w:rsidR="0020212F" w:rsidRPr="00F22C19" w:rsidRDefault="002A76ED" w:rsidP="002A76ED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261,01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00" w:type="dxa"/>
          </w:tcPr>
          <w:p w:rsidR="0020212F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14388,8</w:t>
            </w:r>
          </w:p>
        </w:tc>
        <w:tc>
          <w:tcPr>
            <w:tcW w:w="1283" w:type="dxa"/>
            <w:gridSpan w:val="2"/>
          </w:tcPr>
          <w:p w:rsidR="0020212F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14357,244</w:t>
            </w:r>
          </w:p>
        </w:tc>
        <w:tc>
          <w:tcPr>
            <w:tcW w:w="1022" w:type="dxa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00" w:type="dxa"/>
          </w:tcPr>
          <w:p w:rsidR="0020212F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14397,056</w:t>
            </w:r>
          </w:p>
        </w:tc>
        <w:tc>
          <w:tcPr>
            <w:tcW w:w="1283" w:type="dxa"/>
            <w:gridSpan w:val="2"/>
          </w:tcPr>
          <w:p w:rsidR="0020212F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14365,5</w:t>
            </w:r>
          </w:p>
        </w:tc>
        <w:tc>
          <w:tcPr>
            <w:tcW w:w="1022" w:type="dxa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00" w:type="dxa"/>
          </w:tcPr>
          <w:p w:rsidR="0020212F" w:rsidRPr="00F22C19" w:rsidRDefault="00F064A1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14947,756</w:t>
            </w:r>
          </w:p>
        </w:tc>
        <w:tc>
          <w:tcPr>
            <w:tcW w:w="1283" w:type="dxa"/>
            <w:gridSpan w:val="2"/>
          </w:tcPr>
          <w:p w:rsidR="0020212F" w:rsidRPr="00F22C19" w:rsidRDefault="00F064A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14916,2</w:t>
            </w:r>
          </w:p>
        </w:tc>
        <w:tc>
          <w:tcPr>
            <w:tcW w:w="1022" w:type="dxa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14784,84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14751,672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15524,08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15489,328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Своевременное погашение долговых обязательств  Иссинского района </w:t>
            </w: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Показатель 1.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Отношение 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объема муниципального долга Иссинского района  Пензенской области к общему годовому объему доходов бюджета Иссинского района Пензенской области без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учета объема безвозмездных поступлений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Показатель 2.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Отсутствие просроченной задолженности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долговым  обязательствам Иссинского района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Пензенской области       </w:t>
            </w:r>
          </w:p>
        </w:tc>
        <w:tc>
          <w:tcPr>
            <w:tcW w:w="1430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1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7463E8" w:rsidRPr="00F22C19" w:rsidTr="00532513">
        <w:trPr>
          <w:gridAfter w:val="1"/>
          <w:wAfter w:w="12" w:type="dxa"/>
          <w:trHeight w:val="362"/>
        </w:trPr>
        <w:tc>
          <w:tcPr>
            <w:tcW w:w="647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3.1.2</w:t>
            </w: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251"/>
        </w:trPr>
        <w:tc>
          <w:tcPr>
            <w:tcW w:w="647" w:type="dxa"/>
            <w:vMerge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2021 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6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</w:tbl>
    <w:p w:rsidR="004A664A" w:rsidRPr="00F22C19" w:rsidRDefault="004A664A" w:rsidP="004A664A">
      <w:pPr>
        <w:jc w:val="both"/>
        <w:rPr>
          <w:sz w:val="20"/>
          <w:szCs w:val="20"/>
        </w:rPr>
      </w:pPr>
    </w:p>
    <w:p w:rsidR="00744402" w:rsidRPr="00236BEB" w:rsidRDefault="00744402" w:rsidP="00236BEB">
      <w:pPr>
        <w:widowControl w:val="0"/>
        <w:autoSpaceDE w:val="0"/>
        <w:autoSpaceDN w:val="0"/>
        <w:adjustRightInd w:val="0"/>
        <w:ind w:firstLine="10206"/>
      </w:pPr>
    </w:p>
    <w:sectPr w:rsidR="00744402" w:rsidRPr="00236BEB" w:rsidSect="002C0C1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503" w:rsidRDefault="00FE0503">
      <w:r>
        <w:separator/>
      </w:r>
    </w:p>
  </w:endnote>
  <w:endnote w:type="continuationSeparator" w:id="0">
    <w:p w:rsidR="00FE0503" w:rsidRDefault="00FE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503" w:rsidRDefault="00FE0503">
      <w:r>
        <w:separator/>
      </w:r>
    </w:p>
  </w:footnote>
  <w:footnote w:type="continuationSeparator" w:id="0">
    <w:p w:rsidR="00FE0503" w:rsidRDefault="00FE0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7AD" w:rsidRDefault="004217AD">
    <w:pPr>
      <w:pStyle w:val="a5"/>
      <w:jc w:val="center"/>
    </w:pPr>
  </w:p>
  <w:p w:rsidR="004217AD" w:rsidRDefault="004217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169AF"/>
    <w:rsid w:val="00020630"/>
    <w:rsid w:val="00022C7D"/>
    <w:rsid w:val="00024B05"/>
    <w:rsid w:val="00025A47"/>
    <w:rsid w:val="00026969"/>
    <w:rsid w:val="00027059"/>
    <w:rsid w:val="000277A2"/>
    <w:rsid w:val="00027EA8"/>
    <w:rsid w:val="00032F29"/>
    <w:rsid w:val="00034098"/>
    <w:rsid w:val="00034B49"/>
    <w:rsid w:val="0003642D"/>
    <w:rsid w:val="00040D9A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27A"/>
    <w:rsid w:val="000673B1"/>
    <w:rsid w:val="00067831"/>
    <w:rsid w:val="00071E2C"/>
    <w:rsid w:val="00076905"/>
    <w:rsid w:val="00076F64"/>
    <w:rsid w:val="000774F6"/>
    <w:rsid w:val="00077E63"/>
    <w:rsid w:val="00080181"/>
    <w:rsid w:val="00080406"/>
    <w:rsid w:val="00081379"/>
    <w:rsid w:val="000845B3"/>
    <w:rsid w:val="00085554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6BB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05FA"/>
    <w:rsid w:val="000D0F65"/>
    <w:rsid w:val="000D2365"/>
    <w:rsid w:val="000D2B8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6DD9"/>
    <w:rsid w:val="000E7932"/>
    <w:rsid w:val="000F0020"/>
    <w:rsid w:val="000F44F2"/>
    <w:rsid w:val="000F74E5"/>
    <w:rsid w:val="00100193"/>
    <w:rsid w:val="0010126C"/>
    <w:rsid w:val="00101433"/>
    <w:rsid w:val="00101E51"/>
    <w:rsid w:val="00103543"/>
    <w:rsid w:val="001038FD"/>
    <w:rsid w:val="001043C0"/>
    <w:rsid w:val="001050DC"/>
    <w:rsid w:val="00113A00"/>
    <w:rsid w:val="00113C44"/>
    <w:rsid w:val="00116196"/>
    <w:rsid w:val="00117A88"/>
    <w:rsid w:val="0012001F"/>
    <w:rsid w:val="001212AE"/>
    <w:rsid w:val="001220CA"/>
    <w:rsid w:val="00126126"/>
    <w:rsid w:val="001266C1"/>
    <w:rsid w:val="00127D0D"/>
    <w:rsid w:val="00130C3B"/>
    <w:rsid w:val="001326F7"/>
    <w:rsid w:val="00133BF4"/>
    <w:rsid w:val="001342E5"/>
    <w:rsid w:val="00134CE7"/>
    <w:rsid w:val="0014085F"/>
    <w:rsid w:val="00142D07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DAF"/>
    <w:rsid w:val="00170F55"/>
    <w:rsid w:val="0017343C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A6B8D"/>
    <w:rsid w:val="001B1242"/>
    <w:rsid w:val="001B12ED"/>
    <w:rsid w:val="001B41EF"/>
    <w:rsid w:val="001B42D1"/>
    <w:rsid w:val="001C1874"/>
    <w:rsid w:val="001C2243"/>
    <w:rsid w:val="001C49B3"/>
    <w:rsid w:val="001C7414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154"/>
    <w:rsid w:val="001F079F"/>
    <w:rsid w:val="001F1095"/>
    <w:rsid w:val="001F4441"/>
    <w:rsid w:val="001F4C54"/>
    <w:rsid w:val="001F7083"/>
    <w:rsid w:val="00200866"/>
    <w:rsid w:val="00201B2B"/>
    <w:rsid w:val="0020212F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3475"/>
    <w:rsid w:val="00245E4F"/>
    <w:rsid w:val="0024632D"/>
    <w:rsid w:val="00247B92"/>
    <w:rsid w:val="0025267D"/>
    <w:rsid w:val="00252709"/>
    <w:rsid w:val="0025285D"/>
    <w:rsid w:val="00253FBB"/>
    <w:rsid w:val="00254B6B"/>
    <w:rsid w:val="00254E0E"/>
    <w:rsid w:val="0025518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4A52"/>
    <w:rsid w:val="00275090"/>
    <w:rsid w:val="002765A0"/>
    <w:rsid w:val="00276EAF"/>
    <w:rsid w:val="00280179"/>
    <w:rsid w:val="00280565"/>
    <w:rsid w:val="002829F7"/>
    <w:rsid w:val="00284437"/>
    <w:rsid w:val="002847D1"/>
    <w:rsid w:val="00285281"/>
    <w:rsid w:val="00285E9B"/>
    <w:rsid w:val="002943FF"/>
    <w:rsid w:val="002944AC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A76ED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0C13"/>
    <w:rsid w:val="002C37AB"/>
    <w:rsid w:val="002C386B"/>
    <w:rsid w:val="002C4D5C"/>
    <w:rsid w:val="002C7769"/>
    <w:rsid w:val="002C7C39"/>
    <w:rsid w:val="002D05D9"/>
    <w:rsid w:val="002D36F8"/>
    <w:rsid w:val="002D3784"/>
    <w:rsid w:val="002D3CFC"/>
    <w:rsid w:val="002D566A"/>
    <w:rsid w:val="002D594F"/>
    <w:rsid w:val="002D5BCF"/>
    <w:rsid w:val="002D5BFF"/>
    <w:rsid w:val="002D601D"/>
    <w:rsid w:val="002D6140"/>
    <w:rsid w:val="002D732E"/>
    <w:rsid w:val="002E0D02"/>
    <w:rsid w:val="002E1576"/>
    <w:rsid w:val="002E1D53"/>
    <w:rsid w:val="002E1F61"/>
    <w:rsid w:val="002E2176"/>
    <w:rsid w:val="002E5E07"/>
    <w:rsid w:val="002E6030"/>
    <w:rsid w:val="002E6299"/>
    <w:rsid w:val="002F097E"/>
    <w:rsid w:val="002F223A"/>
    <w:rsid w:val="002F3B27"/>
    <w:rsid w:val="002F3B4C"/>
    <w:rsid w:val="002F4137"/>
    <w:rsid w:val="002F4BC8"/>
    <w:rsid w:val="002F5A48"/>
    <w:rsid w:val="002F6062"/>
    <w:rsid w:val="002F6907"/>
    <w:rsid w:val="002F7339"/>
    <w:rsid w:val="002F765E"/>
    <w:rsid w:val="0030064A"/>
    <w:rsid w:val="003017DE"/>
    <w:rsid w:val="003027B7"/>
    <w:rsid w:val="00304728"/>
    <w:rsid w:val="00304D28"/>
    <w:rsid w:val="003056B1"/>
    <w:rsid w:val="003109B8"/>
    <w:rsid w:val="00311E05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17C46"/>
    <w:rsid w:val="00321174"/>
    <w:rsid w:val="00322784"/>
    <w:rsid w:val="00327D94"/>
    <w:rsid w:val="00330DCA"/>
    <w:rsid w:val="0033119C"/>
    <w:rsid w:val="003349E5"/>
    <w:rsid w:val="00334C7D"/>
    <w:rsid w:val="003353CA"/>
    <w:rsid w:val="0033574E"/>
    <w:rsid w:val="0033718B"/>
    <w:rsid w:val="00340701"/>
    <w:rsid w:val="0034255D"/>
    <w:rsid w:val="00344BCD"/>
    <w:rsid w:val="003471E0"/>
    <w:rsid w:val="00350B43"/>
    <w:rsid w:val="00351094"/>
    <w:rsid w:val="0035337C"/>
    <w:rsid w:val="003535D3"/>
    <w:rsid w:val="003563C1"/>
    <w:rsid w:val="00357D36"/>
    <w:rsid w:val="0036119D"/>
    <w:rsid w:val="00361E85"/>
    <w:rsid w:val="00362765"/>
    <w:rsid w:val="00364906"/>
    <w:rsid w:val="00367122"/>
    <w:rsid w:val="00370957"/>
    <w:rsid w:val="00375FAB"/>
    <w:rsid w:val="00377996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972A1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50C6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29E1"/>
    <w:rsid w:val="00404234"/>
    <w:rsid w:val="004060A3"/>
    <w:rsid w:val="00406DC0"/>
    <w:rsid w:val="00406F13"/>
    <w:rsid w:val="00407EF9"/>
    <w:rsid w:val="0041159D"/>
    <w:rsid w:val="00412795"/>
    <w:rsid w:val="004132AF"/>
    <w:rsid w:val="00413F6F"/>
    <w:rsid w:val="00416C40"/>
    <w:rsid w:val="004170EA"/>
    <w:rsid w:val="004217AD"/>
    <w:rsid w:val="00424170"/>
    <w:rsid w:val="0042523C"/>
    <w:rsid w:val="0042535C"/>
    <w:rsid w:val="004257E8"/>
    <w:rsid w:val="004262CE"/>
    <w:rsid w:val="00427327"/>
    <w:rsid w:val="00430DCD"/>
    <w:rsid w:val="004315AF"/>
    <w:rsid w:val="004324CA"/>
    <w:rsid w:val="00433F93"/>
    <w:rsid w:val="004354C5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579E0"/>
    <w:rsid w:val="00460D03"/>
    <w:rsid w:val="004619EA"/>
    <w:rsid w:val="00462403"/>
    <w:rsid w:val="00464FFB"/>
    <w:rsid w:val="004652A6"/>
    <w:rsid w:val="00465396"/>
    <w:rsid w:val="00465E34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028A"/>
    <w:rsid w:val="0049124F"/>
    <w:rsid w:val="00492C70"/>
    <w:rsid w:val="0049308D"/>
    <w:rsid w:val="004A2571"/>
    <w:rsid w:val="004A330C"/>
    <w:rsid w:val="004A3C58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C7E1E"/>
    <w:rsid w:val="004D13C3"/>
    <w:rsid w:val="004D296B"/>
    <w:rsid w:val="004D4105"/>
    <w:rsid w:val="004D583A"/>
    <w:rsid w:val="004E0826"/>
    <w:rsid w:val="004E35B9"/>
    <w:rsid w:val="004E5C4A"/>
    <w:rsid w:val="004E68DC"/>
    <w:rsid w:val="004F133E"/>
    <w:rsid w:val="004F39E9"/>
    <w:rsid w:val="004F5DD7"/>
    <w:rsid w:val="004F7488"/>
    <w:rsid w:val="00500145"/>
    <w:rsid w:val="00500C07"/>
    <w:rsid w:val="00503310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6177"/>
    <w:rsid w:val="00527204"/>
    <w:rsid w:val="00527A79"/>
    <w:rsid w:val="005304E3"/>
    <w:rsid w:val="00530E9F"/>
    <w:rsid w:val="00531101"/>
    <w:rsid w:val="00532513"/>
    <w:rsid w:val="005340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661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80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5BE3"/>
    <w:rsid w:val="005C68E1"/>
    <w:rsid w:val="005D0600"/>
    <w:rsid w:val="005D30B3"/>
    <w:rsid w:val="005D54FB"/>
    <w:rsid w:val="005D70AD"/>
    <w:rsid w:val="005D7DB5"/>
    <w:rsid w:val="005E1F54"/>
    <w:rsid w:val="005E2B1C"/>
    <w:rsid w:val="005E2FF2"/>
    <w:rsid w:val="005E33EC"/>
    <w:rsid w:val="005E39C3"/>
    <w:rsid w:val="005E448B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5AD2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27875"/>
    <w:rsid w:val="006336B8"/>
    <w:rsid w:val="00633D43"/>
    <w:rsid w:val="00637571"/>
    <w:rsid w:val="0063765B"/>
    <w:rsid w:val="0064066A"/>
    <w:rsid w:val="00642A7F"/>
    <w:rsid w:val="006446BE"/>
    <w:rsid w:val="00645F55"/>
    <w:rsid w:val="00646C8E"/>
    <w:rsid w:val="006474E4"/>
    <w:rsid w:val="00650A14"/>
    <w:rsid w:val="00650BEE"/>
    <w:rsid w:val="00651DCB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4CF9"/>
    <w:rsid w:val="00667A21"/>
    <w:rsid w:val="00667D59"/>
    <w:rsid w:val="00674227"/>
    <w:rsid w:val="006772A5"/>
    <w:rsid w:val="006777C6"/>
    <w:rsid w:val="00680F4B"/>
    <w:rsid w:val="0068174E"/>
    <w:rsid w:val="00681BE6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3299"/>
    <w:rsid w:val="00693729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4925"/>
    <w:rsid w:val="006B5615"/>
    <w:rsid w:val="006B5A22"/>
    <w:rsid w:val="006B6660"/>
    <w:rsid w:val="006C148C"/>
    <w:rsid w:val="006C1C0D"/>
    <w:rsid w:val="006C2B8D"/>
    <w:rsid w:val="006C42F6"/>
    <w:rsid w:val="006C4A68"/>
    <w:rsid w:val="006C59EE"/>
    <w:rsid w:val="006C6421"/>
    <w:rsid w:val="006C748D"/>
    <w:rsid w:val="006D13E6"/>
    <w:rsid w:val="006D36C0"/>
    <w:rsid w:val="006D46B7"/>
    <w:rsid w:val="006D4C4E"/>
    <w:rsid w:val="006D4C54"/>
    <w:rsid w:val="006D4FCF"/>
    <w:rsid w:val="006D5501"/>
    <w:rsid w:val="006D7656"/>
    <w:rsid w:val="006E0FC8"/>
    <w:rsid w:val="006E132A"/>
    <w:rsid w:val="006E2F5F"/>
    <w:rsid w:val="006E3A7F"/>
    <w:rsid w:val="006E4CCC"/>
    <w:rsid w:val="006E5FA4"/>
    <w:rsid w:val="006E5FCC"/>
    <w:rsid w:val="006E63CA"/>
    <w:rsid w:val="006E6472"/>
    <w:rsid w:val="006F082B"/>
    <w:rsid w:val="006F1D0C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1146"/>
    <w:rsid w:val="007222E7"/>
    <w:rsid w:val="00723447"/>
    <w:rsid w:val="00723F18"/>
    <w:rsid w:val="00724299"/>
    <w:rsid w:val="007273D2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463E8"/>
    <w:rsid w:val="0074669A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57EC7"/>
    <w:rsid w:val="00765FC5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6770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33B5"/>
    <w:rsid w:val="007A5D2E"/>
    <w:rsid w:val="007B197D"/>
    <w:rsid w:val="007B1E1B"/>
    <w:rsid w:val="007B3209"/>
    <w:rsid w:val="007B43C2"/>
    <w:rsid w:val="007B4D88"/>
    <w:rsid w:val="007B5EFA"/>
    <w:rsid w:val="007B6AA8"/>
    <w:rsid w:val="007B6CBB"/>
    <w:rsid w:val="007C01DF"/>
    <w:rsid w:val="007C212A"/>
    <w:rsid w:val="007C2EB4"/>
    <w:rsid w:val="007C54DE"/>
    <w:rsid w:val="007C5888"/>
    <w:rsid w:val="007D36A5"/>
    <w:rsid w:val="007D43D6"/>
    <w:rsid w:val="007D4F4B"/>
    <w:rsid w:val="007E1355"/>
    <w:rsid w:val="007E16FB"/>
    <w:rsid w:val="007E2A01"/>
    <w:rsid w:val="007E3DF4"/>
    <w:rsid w:val="007E44E8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2811"/>
    <w:rsid w:val="00806B36"/>
    <w:rsid w:val="00807B99"/>
    <w:rsid w:val="00812B30"/>
    <w:rsid w:val="00813146"/>
    <w:rsid w:val="0082170A"/>
    <w:rsid w:val="008220AD"/>
    <w:rsid w:val="00825281"/>
    <w:rsid w:val="00826B62"/>
    <w:rsid w:val="008270AE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05A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57A70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87262"/>
    <w:rsid w:val="0089043D"/>
    <w:rsid w:val="00890BE5"/>
    <w:rsid w:val="00891856"/>
    <w:rsid w:val="00891DA2"/>
    <w:rsid w:val="0089210E"/>
    <w:rsid w:val="0089356B"/>
    <w:rsid w:val="008962F6"/>
    <w:rsid w:val="00896394"/>
    <w:rsid w:val="0089681E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4104"/>
    <w:rsid w:val="008B6016"/>
    <w:rsid w:val="008B66FB"/>
    <w:rsid w:val="008C056B"/>
    <w:rsid w:val="008C06C5"/>
    <w:rsid w:val="008C0EDD"/>
    <w:rsid w:val="008C210B"/>
    <w:rsid w:val="008C2819"/>
    <w:rsid w:val="008C46D2"/>
    <w:rsid w:val="008C53BE"/>
    <w:rsid w:val="008C5908"/>
    <w:rsid w:val="008C70A8"/>
    <w:rsid w:val="008D0544"/>
    <w:rsid w:val="008D0D36"/>
    <w:rsid w:val="008D2968"/>
    <w:rsid w:val="008D2BAC"/>
    <w:rsid w:val="008D34F4"/>
    <w:rsid w:val="008D38FA"/>
    <w:rsid w:val="008D44FF"/>
    <w:rsid w:val="008E091D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434"/>
    <w:rsid w:val="00921AA9"/>
    <w:rsid w:val="00923089"/>
    <w:rsid w:val="009232A6"/>
    <w:rsid w:val="0092358F"/>
    <w:rsid w:val="00925417"/>
    <w:rsid w:val="009255E0"/>
    <w:rsid w:val="009266EE"/>
    <w:rsid w:val="0092741E"/>
    <w:rsid w:val="0093202C"/>
    <w:rsid w:val="009345F0"/>
    <w:rsid w:val="00934DB8"/>
    <w:rsid w:val="00934E93"/>
    <w:rsid w:val="00935909"/>
    <w:rsid w:val="0093590E"/>
    <w:rsid w:val="00936427"/>
    <w:rsid w:val="009371D7"/>
    <w:rsid w:val="00937391"/>
    <w:rsid w:val="009374EC"/>
    <w:rsid w:val="009409B0"/>
    <w:rsid w:val="00942689"/>
    <w:rsid w:val="00942AD4"/>
    <w:rsid w:val="0094425B"/>
    <w:rsid w:val="009456CE"/>
    <w:rsid w:val="00950EF0"/>
    <w:rsid w:val="009526AD"/>
    <w:rsid w:val="0095297A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92B"/>
    <w:rsid w:val="00976E1E"/>
    <w:rsid w:val="00977BE2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1C5F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4F9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28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6879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2E70"/>
    <w:rsid w:val="00A035EF"/>
    <w:rsid w:val="00A047A9"/>
    <w:rsid w:val="00A06855"/>
    <w:rsid w:val="00A06EC2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22B9"/>
    <w:rsid w:val="00A24029"/>
    <w:rsid w:val="00A24A38"/>
    <w:rsid w:val="00A31B71"/>
    <w:rsid w:val="00A32252"/>
    <w:rsid w:val="00A33DAF"/>
    <w:rsid w:val="00A37797"/>
    <w:rsid w:val="00A37D48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1EC9"/>
    <w:rsid w:val="00A83171"/>
    <w:rsid w:val="00A837DA"/>
    <w:rsid w:val="00A8422D"/>
    <w:rsid w:val="00A844B8"/>
    <w:rsid w:val="00A845FE"/>
    <w:rsid w:val="00A923C4"/>
    <w:rsid w:val="00A923D9"/>
    <w:rsid w:val="00A924CB"/>
    <w:rsid w:val="00A92934"/>
    <w:rsid w:val="00A92B07"/>
    <w:rsid w:val="00A94E60"/>
    <w:rsid w:val="00A97568"/>
    <w:rsid w:val="00AA15C4"/>
    <w:rsid w:val="00AA27A4"/>
    <w:rsid w:val="00AA4D2C"/>
    <w:rsid w:val="00AA4F7F"/>
    <w:rsid w:val="00AA5A25"/>
    <w:rsid w:val="00AA5F23"/>
    <w:rsid w:val="00AA6679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6143"/>
    <w:rsid w:val="00AB7991"/>
    <w:rsid w:val="00AC2FAE"/>
    <w:rsid w:val="00AC3DE8"/>
    <w:rsid w:val="00AD670A"/>
    <w:rsid w:val="00AD6F59"/>
    <w:rsid w:val="00AD76A1"/>
    <w:rsid w:val="00AE0824"/>
    <w:rsid w:val="00AE1CF8"/>
    <w:rsid w:val="00AE4B94"/>
    <w:rsid w:val="00AE53B3"/>
    <w:rsid w:val="00AF21AB"/>
    <w:rsid w:val="00AF2CE4"/>
    <w:rsid w:val="00AF303A"/>
    <w:rsid w:val="00AF31D7"/>
    <w:rsid w:val="00AF6A6C"/>
    <w:rsid w:val="00AF7DF6"/>
    <w:rsid w:val="00B00D3E"/>
    <w:rsid w:val="00B01700"/>
    <w:rsid w:val="00B01764"/>
    <w:rsid w:val="00B028E6"/>
    <w:rsid w:val="00B03020"/>
    <w:rsid w:val="00B03143"/>
    <w:rsid w:val="00B045EB"/>
    <w:rsid w:val="00B047B3"/>
    <w:rsid w:val="00B06352"/>
    <w:rsid w:val="00B074F9"/>
    <w:rsid w:val="00B11447"/>
    <w:rsid w:val="00B11C0A"/>
    <w:rsid w:val="00B1285E"/>
    <w:rsid w:val="00B17692"/>
    <w:rsid w:val="00B178C3"/>
    <w:rsid w:val="00B20002"/>
    <w:rsid w:val="00B22961"/>
    <w:rsid w:val="00B2315D"/>
    <w:rsid w:val="00B23381"/>
    <w:rsid w:val="00B2591D"/>
    <w:rsid w:val="00B26180"/>
    <w:rsid w:val="00B27DA3"/>
    <w:rsid w:val="00B27F8B"/>
    <w:rsid w:val="00B31512"/>
    <w:rsid w:val="00B32733"/>
    <w:rsid w:val="00B32774"/>
    <w:rsid w:val="00B332C6"/>
    <w:rsid w:val="00B35FA4"/>
    <w:rsid w:val="00B36182"/>
    <w:rsid w:val="00B36ED3"/>
    <w:rsid w:val="00B3704E"/>
    <w:rsid w:val="00B37262"/>
    <w:rsid w:val="00B4028A"/>
    <w:rsid w:val="00B40F1C"/>
    <w:rsid w:val="00B42639"/>
    <w:rsid w:val="00B441EF"/>
    <w:rsid w:val="00B454D5"/>
    <w:rsid w:val="00B45561"/>
    <w:rsid w:val="00B477BA"/>
    <w:rsid w:val="00B50E55"/>
    <w:rsid w:val="00B5429C"/>
    <w:rsid w:val="00B5498E"/>
    <w:rsid w:val="00B5511B"/>
    <w:rsid w:val="00B63A71"/>
    <w:rsid w:val="00B64E35"/>
    <w:rsid w:val="00B64F79"/>
    <w:rsid w:val="00B66FBC"/>
    <w:rsid w:val="00B67846"/>
    <w:rsid w:val="00B71BA6"/>
    <w:rsid w:val="00B7218A"/>
    <w:rsid w:val="00B725DB"/>
    <w:rsid w:val="00B770CE"/>
    <w:rsid w:val="00B77158"/>
    <w:rsid w:val="00B77ECA"/>
    <w:rsid w:val="00B800A3"/>
    <w:rsid w:val="00B81EF5"/>
    <w:rsid w:val="00B8211B"/>
    <w:rsid w:val="00B83210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806"/>
    <w:rsid w:val="00BB1EC2"/>
    <w:rsid w:val="00BB45AB"/>
    <w:rsid w:val="00BB5FA8"/>
    <w:rsid w:val="00BB6432"/>
    <w:rsid w:val="00BB7F9A"/>
    <w:rsid w:val="00BC007F"/>
    <w:rsid w:val="00BD4044"/>
    <w:rsid w:val="00BD4225"/>
    <w:rsid w:val="00BD55EB"/>
    <w:rsid w:val="00BE50FF"/>
    <w:rsid w:val="00BE6712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BF7427"/>
    <w:rsid w:val="00C03D82"/>
    <w:rsid w:val="00C042A0"/>
    <w:rsid w:val="00C04BF0"/>
    <w:rsid w:val="00C05170"/>
    <w:rsid w:val="00C0586E"/>
    <w:rsid w:val="00C10EE9"/>
    <w:rsid w:val="00C11B0C"/>
    <w:rsid w:val="00C14F52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4414B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5E83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3E5B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D57"/>
    <w:rsid w:val="00CB0E16"/>
    <w:rsid w:val="00CB2266"/>
    <w:rsid w:val="00CB24AE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4854"/>
    <w:rsid w:val="00CD509F"/>
    <w:rsid w:val="00CD659C"/>
    <w:rsid w:val="00CE1CDF"/>
    <w:rsid w:val="00CE2382"/>
    <w:rsid w:val="00CE243E"/>
    <w:rsid w:val="00CE272E"/>
    <w:rsid w:val="00CF1B35"/>
    <w:rsid w:val="00CF53D8"/>
    <w:rsid w:val="00CF5ADF"/>
    <w:rsid w:val="00CF7477"/>
    <w:rsid w:val="00D00D19"/>
    <w:rsid w:val="00D010C4"/>
    <w:rsid w:val="00D01258"/>
    <w:rsid w:val="00D03DB4"/>
    <w:rsid w:val="00D03E82"/>
    <w:rsid w:val="00D0523E"/>
    <w:rsid w:val="00D05FAF"/>
    <w:rsid w:val="00D129AB"/>
    <w:rsid w:val="00D14CDA"/>
    <w:rsid w:val="00D1565F"/>
    <w:rsid w:val="00D15BF5"/>
    <w:rsid w:val="00D16FD4"/>
    <w:rsid w:val="00D171FF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0A84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571E4"/>
    <w:rsid w:val="00D62DBB"/>
    <w:rsid w:val="00D63C42"/>
    <w:rsid w:val="00D64473"/>
    <w:rsid w:val="00D6710A"/>
    <w:rsid w:val="00D67328"/>
    <w:rsid w:val="00D71BA4"/>
    <w:rsid w:val="00D72A87"/>
    <w:rsid w:val="00D73312"/>
    <w:rsid w:val="00D74986"/>
    <w:rsid w:val="00D7555C"/>
    <w:rsid w:val="00D76975"/>
    <w:rsid w:val="00D76AEF"/>
    <w:rsid w:val="00D776F8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2520"/>
    <w:rsid w:val="00D9383F"/>
    <w:rsid w:val="00D9619C"/>
    <w:rsid w:val="00D961BB"/>
    <w:rsid w:val="00DA0DAC"/>
    <w:rsid w:val="00DA158D"/>
    <w:rsid w:val="00DA2569"/>
    <w:rsid w:val="00DA3852"/>
    <w:rsid w:val="00DA432D"/>
    <w:rsid w:val="00DB0D50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36DC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19D0"/>
    <w:rsid w:val="00E237A7"/>
    <w:rsid w:val="00E23837"/>
    <w:rsid w:val="00E25E9A"/>
    <w:rsid w:val="00E26248"/>
    <w:rsid w:val="00E26E64"/>
    <w:rsid w:val="00E27954"/>
    <w:rsid w:val="00E30261"/>
    <w:rsid w:val="00E3081D"/>
    <w:rsid w:val="00E30C2E"/>
    <w:rsid w:val="00E310BF"/>
    <w:rsid w:val="00E31775"/>
    <w:rsid w:val="00E31776"/>
    <w:rsid w:val="00E332E9"/>
    <w:rsid w:val="00E34717"/>
    <w:rsid w:val="00E36F6C"/>
    <w:rsid w:val="00E41A6D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4518"/>
    <w:rsid w:val="00E652B5"/>
    <w:rsid w:val="00E65CBA"/>
    <w:rsid w:val="00E67B0A"/>
    <w:rsid w:val="00E70EEB"/>
    <w:rsid w:val="00E7146B"/>
    <w:rsid w:val="00E71E79"/>
    <w:rsid w:val="00E738CF"/>
    <w:rsid w:val="00E73AC1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6D7F"/>
    <w:rsid w:val="00E97F18"/>
    <w:rsid w:val="00EA040E"/>
    <w:rsid w:val="00EA3F1F"/>
    <w:rsid w:val="00EA4073"/>
    <w:rsid w:val="00EA4724"/>
    <w:rsid w:val="00EA48B3"/>
    <w:rsid w:val="00EA6970"/>
    <w:rsid w:val="00EA7399"/>
    <w:rsid w:val="00EA73F1"/>
    <w:rsid w:val="00EA771A"/>
    <w:rsid w:val="00EB12D3"/>
    <w:rsid w:val="00EB23F7"/>
    <w:rsid w:val="00EB6F17"/>
    <w:rsid w:val="00EC02E2"/>
    <w:rsid w:val="00EC199D"/>
    <w:rsid w:val="00EC2FCC"/>
    <w:rsid w:val="00EC3841"/>
    <w:rsid w:val="00EC4202"/>
    <w:rsid w:val="00EC5DAD"/>
    <w:rsid w:val="00ED16C9"/>
    <w:rsid w:val="00ED2130"/>
    <w:rsid w:val="00ED32AC"/>
    <w:rsid w:val="00EE0DF5"/>
    <w:rsid w:val="00EE247A"/>
    <w:rsid w:val="00EE2F9C"/>
    <w:rsid w:val="00EE37B3"/>
    <w:rsid w:val="00EE44F8"/>
    <w:rsid w:val="00EE74B3"/>
    <w:rsid w:val="00EE7F5A"/>
    <w:rsid w:val="00EF162D"/>
    <w:rsid w:val="00EF7CD1"/>
    <w:rsid w:val="00F02498"/>
    <w:rsid w:val="00F0387D"/>
    <w:rsid w:val="00F064A1"/>
    <w:rsid w:val="00F10878"/>
    <w:rsid w:val="00F10892"/>
    <w:rsid w:val="00F10D03"/>
    <w:rsid w:val="00F1157C"/>
    <w:rsid w:val="00F13047"/>
    <w:rsid w:val="00F15681"/>
    <w:rsid w:val="00F156C1"/>
    <w:rsid w:val="00F164E9"/>
    <w:rsid w:val="00F16904"/>
    <w:rsid w:val="00F16DA8"/>
    <w:rsid w:val="00F209E2"/>
    <w:rsid w:val="00F21A91"/>
    <w:rsid w:val="00F21BCB"/>
    <w:rsid w:val="00F22C19"/>
    <w:rsid w:val="00F23116"/>
    <w:rsid w:val="00F25867"/>
    <w:rsid w:val="00F25BDE"/>
    <w:rsid w:val="00F27684"/>
    <w:rsid w:val="00F33B36"/>
    <w:rsid w:val="00F33FDB"/>
    <w:rsid w:val="00F345B1"/>
    <w:rsid w:val="00F36301"/>
    <w:rsid w:val="00F37509"/>
    <w:rsid w:val="00F37B30"/>
    <w:rsid w:val="00F407BF"/>
    <w:rsid w:val="00F42822"/>
    <w:rsid w:val="00F46E1F"/>
    <w:rsid w:val="00F47124"/>
    <w:rsid w:val="00F472F3"/>
    <w:rsid w:val="00F47394"/>
    <w:rsid w:val="00F5018F"/>
    <w:rsid w:val="00F510F5"/>
    <w:rsid w:val="00F51C88"/>
    <w:rsid w:val="00F5213E"/>
    <w:rsid w:val="00F52381"/>
    <w:rsid w:val="00F531E4"/>
    <w:rsid w:val="00F54A39"/>
    <w:rsid w:val="00F54ACD"/>
    <w:rsid w:val="00F60364"/>
    <w:rsid w:val="00F61324"/>
    <w:rsid w:val="00F61F41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00A4"/>
    <w:rsid w:val="00F922DD"/>
    <w:rsid w:val="00F94194"/>
    <w:rsid w:val="00F94AAB"/>
    <w:rsid w:val="00F968B0"/>
    <w:rsid w:val="00FA1DDD"/>
    <w:rsid w:val="00FA3881"/>
    <w:rsid w:val="00FA6C25"/>
    <w:rsid w:val="00FA710E"/>
    <w:rsid w:val="00FA7530"/>
    <w:rsid w:val="00FB1C1B"/>
    <w:rsid w:val="00FB4743"/>
    <w:rsid w:val="00FC5645"/>
    <w:rsid w:val="00FC5A6F"/>
    <w:rsid w:val="00FC5FC3"/>
    <w:rsid w:val="00FC63B9"/>
    <w:rsid w:val="00FC783D"/>
    <w:rsid w:val="00FC7E2D"/>
    <w:rsid w:val="00FD0CB1"/>
    <w:rsid w:val="00FD1B33"/>
    <w:rsid w:val="00FD1EAC"/>
    <w:rsid w:val="00FD27BD"/>
    <w:rsid w:val="00FD5B46"/>
    <w:rsid w:val="00FD63CD"/>
    <w:rsid w:val="00FD6B81"/>
    <w:rsid w:val="00FE04C8"/>
    <w:rsid w:val="00FE0503"/>
    <w:rsid w:val="00FE09A4"/>
    <w:rsid w:val="00FE11C7"/>
    <w:rsid w:val="00FE2BB1"/>
    <w:rsid w:val="00FE35F5"/>
    <w:rsid w:val="00FE48DF"/>
    <w:rsid w:val="00FE514F"/>
    <w:rsid w:val="00FF03AC"/>
    <w:rsid w:val="00FF26C7"/>
    <w:rsid w:val="00FF51FF"/>
    <w:rsid w:val="00FF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E73B6-65F7-4144-9D4C-F44EFD44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6925</Words>
  <Characters>39479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46312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User153</cp:lastModifiedBy>
  <cp:revision>2</cp:revision>
  <cp:lastPrinted>2026-03-18T12:28:00Z</cp:lastPrinted>
  <dcterms:created xsi:type="dcterms:W3CDTF">2026-03-18T12:30:00Z</dcterms:created>
  <dcterms:modified xsi:type="dcterms:W3CDTF">2026-03-18T12:30:00Z</dcterms:modified>
</cp:coreProperties>
</file>