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3095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  <w:r w:rsidR="000F207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0F207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23</w:t>
      </w:r>
      <w:bookmarkStart w:id="0" w:name="_GoBack"/>
      <w:bookmarkEnd w:id="0"/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C3095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сентября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Соловцово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С Е Л Ь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87496D" w:rsidRDefault="0087496D" w:rsidP="0087496D">
      <w:pPr>
        <w:jc w:val="center"/>
      </w:pPr>
    </w:p>
    <w:p w:rsidR="0087496D" w:rsidRDefault="0087496D" w:rsidP="0087496D">
      <w:pPr>
        <w:jc w:val="center"/>
      </w:pPr>
    </w:p>
    <w:p w:rsidR="0087496D" w:rsidRDefault="005A4B42" w:rsidP="0087496D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97pt;margin-top:9pt;width:213.75pt;height:25.65pt;z-index:251661312" stroked="f">
            <v:textbox style="mso-next-textbox:#_x0000_s1034">
              <w:txbxContent>
                <w:p w:rsidR="00C30950" w:rsidRDefault="00C30950" w:rsidP="00C30950">
                  <w:pPr>
                    <w:ind w:left="3155"/>
                  </w:pPr>
                </w:p>
                <w:p w:rsidR="00C30950" w:rsidRDefault="00C30950" w:rsidP="00C30950"/>
              </w:txbxContent>
            </v:textbox>
          </v:shape>
        </w:pict>
      </w:r>
      <w:r w:rsidR="00C30950">
        <w:t xml:space="preserve">  </w:t>
      </w:r>
      <w:r w:rsidR="0087496D">
        <w:rPr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950">
        <w:t xml:space="preserve">            </w:t>
      </w:r>
    </w:p>
    <w:p w:rsidR="00C30950" w:rsidRPr="00C30950" w:rsidRDefault="00C30950" w:rsidP="00C30950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Y="7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7496D" w:rsidTr="0087496D">
        <w:tc>
          <w:tcPr>
            <w:tcW w:w="9606" w:type="dxa"/>
          </w:tcPr>
          <w:p w:rsidR="0087496D" w:rsidRPr="0087496D" w:rsidRDefault="0087496D" w:rsidP="008749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87496D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СОЛОВЦОВСКОГОСЕЛЬСОВЕТА</w:t>
            </w:r>
          </w:p>
        </w:tc>
      </w:tr>
      <w:tr w:rsidR="0087496D" w:rsidTr="0087496D">
        <w:trPr>
          <w:trHeight w:val="524"/>
        </w:trPr>
        <w:tc>
          <w:tcPr>
            <w:tcW w:w="9606" w:type="dxa"/>
          </w:tcPr>
          <w:p w:rsidR="0087496D" w:rsidRDefault="0087496D" w:rsidP="008749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496D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  <w:p w:rsidR="0087496D" w:rsidRPr="0087496D" w:rsidRDefault="0087496D" w:rsidP="008749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87496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87496D" w:rsidRPr="0087496D" w:rsidRDefault="0087496D" w:rsidP="0087496D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page" w:tblpX="3900" w:tblpY="-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87496D" w:rsidRPr="00E21872" w:rsidTr="0087496D">
        <w:tc>
          <w:tcPr>
            <w:tcW w:w="426" w:type="dxa"/>
            <w:vAlign w:val="bottom"/>
          </w:tcPr>
          <w:p w:rsidR="0087496D" w:rsidRPr="0087496D" w:rsidRDefault="0087496D" w:rsidP="0087496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496D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7496D" w:rsidRPr="0087496D" w:rsidRDefault="0087496D" w:rsidP="00874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6D">
              <w:rPr>
                <w:rFonts w:ascii="Times New Roman" w:hAnsi="Times New Roman" w:cs="Times New Roman"/>
                <w:b/>
                <w:sz w:val="24"/>
                <w:szCs w:val="24"/>
              </w:rPr>
              <w:t>23.09.2025</w:t>
            </w:r>
          </w:p>
        </w:tc>
        <w:tc>
          <w:tcPr>
            <w:tcW w:w="397" w:type="dxa"/>
            <w:vAlign w:val="bottom"/>
          </w:tcPr>
          <w:p w:rsidR="0087496D" w:rsidRPr="0087496D" w:rsidRDefault="0087496D" w:rsidP="00874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7496D" w:rsidRPr="0087496D" w:rsidRDefault="0087496D" w:rsidP="00874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496D">
              <w:rPr>
                <w:rFonts w:ascii="Times New Roman" w:hAnsi="Times New Roman" w:cs="Times New Roman"/>
                <w:b/>
                <w:sz w:val="24"/>
                <w:szCs w:val="24"/>
              </w:rPr>
              <w:t>53-п</w:t>
            </w:r>
          </w:p>
        </w:tc>
      </w:tr>
      <w:tr w:rsidR="0087496D" w:rsidRPr="00E21872" w:rsidTr="0087496D">
        <w:tc>
          <w:tcPr>
            <w:tcW w:w="4792" w:type="dxa"/>
            <w:gridSpan w:val="4"/>
          </w:tcPr>
          <w:p w:rsidR="0087496D" w:rsidRPr="0087496D" w:rsidRDefault="0087496D" w:rsidP="00874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6D">
              <w:rPr>
                <w:rFonts w:ascii="Times New Roman" w:hAnsi="Times New Roman" w:cs="Times New Roman"/>
                <w:sz w:val="24"/>
                <w:szCs w:val="24"/>
              </w:rPr>
              <w:t>с. Соловцово</w:t>
            </w:r>
          </w:p>
        </w:tc>
      </w:tr>
    </w:tbl>
    <w:p w:rsidR="0087496D" w:rsidRPr="0087496D" w:rsidRDefault="0087496D" w:rsidP="0087496D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96D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администрацией Соловцовского сельсовета Иссинского района Пензенской области от 30.05.2022 № 55-п «Об утверждении Кодекса этики и служебного поведения муниципальных служащих администрации Соловцовского сельсовета Иссинского района Пензенской области»</w:t>
      </w:r>
    </w:p>
    <w:p w:rsidR="0087496D" w:rsidRDefault="0087496D" w:rsidP="0087496D">
      <w:pPr>
        <w:shd w:val="clear" w:color="auto" w:fill="FFFFFF"/>
        <w:spacing w:line="317" w:lineRule="exact"/>
        <w:ind w:firstLine="518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</w:rPr>
        <w:t xml:space="preserve">Руководствуясь федеральными законами от 02.03.2007 № 25-ФЗ </w:t>
      </w:r>
      <w:r w:rsidRPr="0087496D">
        <w:rPr>
          <w:rFonts w:ascii="Times New Roman" w:hAnsi="Times New Roman" w:cs="Times New Roman"/>
          <w:sz w:val="26"/>
          <w:szCs w:val="26"/>
        </w:rPr>
        <w:br/>
        <w:t xml:space="preserve">«О муниципальной службе в Российской Федерации», от 25.12.2008 № 273-ФЗ </w:t>
      </w:r>
      <w:r w:rsidRPr="0087496D">
        <w:rPr>
          <w:rFonts w:ascii="Times New Roman" w:hAnsi="Times New Roman" w:cs="Times New Roman"/>
          <w:sz w:val="26"/>
          <w:szCs w:val="26"/>
        </w:rPr>
        <w:br/>
        <w:t xml:space="preserve">«О противодействии коррупции», статьей 23 </w:t>
      </w:r>
      <w:r w:rsidRPr="0087496D">
        <w:rPr>
          <w:rFonts w:ascii="Times New Roman" w:hAnsi="Times New Roman" w:cs="Times New Roman"/>
          <w:spacing w:val="-8"/>
          <w:sz w:val="26"/>
          <w:szCs w:val="26"/>
        </w:rPr>
        <w:t xml:space="preserve">Устава </w:t>
      </w:r>
      <w:r w:rsidRPr="0087496D">
        <w:rPr>
          <w:rFonts w:ascii="Times New Roman" w:hAnsi="Times New Roman" w:cs="Times New Roman"/>
          <w:sz w:val="26"/>
          <w:szCs w:val="28"/>
        </w:rPr>
        <w:t>сельского поселения Соловцовский сельсовет муниципального района Иссинский район Пензенской области</w:t>
      </w:r>
      <w:r w:rsidRPr="0087496D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87496D">
        <w:rPr>
          <w:rFonts w:ascii="Times New Roman" w:hAnsi="Times New Roman" w:cs="Times New Roman"/>
          <w:spacing w:val="-8"/>
          <w:sz w:val="26"/>
          <w:szCs w:val="26"/>
        </w:rPr>
        <w:t>(с последующими изменениями),</w:t>
      </w:r>
    </w:p>
    <w:p w:rsidR="0087496D" w:rsidRPr="0087496D" w:rsidRDefault="0087496D" w:rsidP="0087496D">
      <w:pPr>
        <w:shd w:val="clear" w:color="auto" w:fill="FFFFFF"/>
        <w:spacing w:line="317" w:lineRule="exact"/>
        <w:ind w:firstLine="51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496D">
        <w:rPr>
          <w:rFonts w:ascii="Times New Roman" w:hAnsi="Times New Roman" w:cs="Times New Roman"/>
          <w:b/>
          <w:sz w:val="26"/>
          <w:szCs w:val="26"/>
        </w:rPr>
        <w:t>администрация Соловцовского сельсовета Иссинского района Пензенской области</w:t>
      </w:r>
      <w:r w:rsidRPr="0087496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87496D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87496D" w:rsidRPr="0087496D" w:rsidRDefault="0087496D" w:rsidP="0087496D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</w:rPr>
        <w:lastRenderedPageBreak/>
        <w:t>1. Внести в постановление администрацией Соловцовского сельсовета Иссинского района Пензенской области от 30.05.2022 № 55-п «Об утверждении Кодекса этики и служебного поведения муниципальных служащих администрации Соловцовского сельсовета Иссинского района Пензенской области» (далее - Постановление) следующие изменения:</w:t>
      </w:r>
    </w:p>
    <w:p w:rsidR="0087496D" w:rsidRPr="0087496D" w:rsidRDefault="0087496D" w:rsidP="0087496D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7496D">
        <w:rPr>
          <w:rFonts w:ascii="Times New Roman" w:hAnsi="Times New Roman" w:cs="Times New Roman"/>
          <w:sz w:val="26"/>
          <w:szCs w:val="26"/>
          <w:lang w:eastAsia="en-US"/>
        </w:rPr>
        <w:t xml:space="preserve">1.1.  В преамбуле Постановления слова «Устава Соловцовского сельсовета Иссинского района Пензенской области» заменить на слова «Устава </w:t>
      </w:r>
      <w:r w:rsidRPr="0087496D">
        <w:rPr>
          <w:rFonts w:ascii="Times New Roman" w:hAnsi="Times New Roman" w:cs="Times New Roman"/>
          <w:sz w:val="26"/>
          <w:szCs w:val="28"/>
        </w:rPr>
        <w:t>сельского поселения Соловцовский сельсовет муниципального района Иссинский район Пензенской области</w:t>
      </w:r>
      <w:r w:rsidRPr="0087496D">
        <w:rPr>
          <w:rFonts w:ascii="Times New Roman" w:hAnsi="Times New Roman" w:cs="Times New Roman"/>
          <w:sz w:val="26"/>
          <w:szCs w:val="26"/>
          <w:lang w:eastAsia="en-US"/>
        </w:rPr>
        <w:t>»;</w:t>
      </w:r>
    </w:p>
    <w:p w:rsidR="0087496D" w:rsidRPr="0087496D" w:rsidRDefault="0087496D" w:rsidP="0087496D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  <w:lang w:eastAsia="en-US"/>
        </w:rPr>
        <w:t xml:space="preserve">1.2. </w:t>
      </w:r>
      <w:r w:rsidRPr="0087496D">
        <w:rPr>
          <w:rFonts w:ascii="Times New Roman" w:hAnsi="Times New Roman" w:cs="Times New Roman"/>
          <w:sz w:val="26"/>
          <w:szCs w:val="26"/>
        </w:rPr>
        <w:t>Пункт 2 Постановления изложить в следующей редакции:</w:t>
      </w:r>
    </w:p>
    <w:p w:rsidR="0087496D" w:rsidRPr="0087496D" w:rsidRDefault="0087496D" w:rsidP="0087496D">
      <w:pPr>
        <w:widowControl w:val="0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496D">
        <w:rPr>
          <w:rFonts w:ascii="Times New Roman" w:hAnsi="Times New Roman" w:cs="Times New Roman"/>
          <w:bCs/>
          <w:sz w:val="26"/>
          <w:szCs w:val="26"/>
        </w:rPr>
        <w:t xml:space="preserve">«2. Опубликовать настоящее постановление в </w:t>
      </w:r>
      <w:r w:rsidRPr="0087496D">
        <w:rPr>
          <w:rFonts w:ascii="Times New Roman" w:hAnsi="Times New Roman" w:cs="Times New Roman"/>
          <w:sz w:val="26"/>
          <w:szCs w:val="26"/>
        </w:rPr>
        <w:t xml:space="preserve"> информационном бюллетене «Сельские ведомости».</w:t>
      </w:r>
    </w:p>
    <w:p w:rsidR="0087496D" w:rsidRPr="0087496D" w:rsidRDefault="0087496D" w:rsidP="0087496D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</w:rPr>
        <w:t>2. Внести в Кодекс этики и служебного поведения муниципальных служащих  администрации Соловцовского сельсовета Иссинского района Пензенской области, утвержденный постановлением администрации Соловцовского сельсовета Иссинского района Пензенской области от 30.05.2022 № 55-п (далее - Кодекс, следующие изменения:</w:t>
      </w:r>
    </w:p>
    <w:p w:rsidR="0087496D" w:rsidRPr="0087496D" w:rsidRDefault="0087496D" w:rsidP="0087496D">
      <w:pPr>
        <w:ind w:firstLine="5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496D">
        <w:rPr>
          <w:rFonts w:ascii="Times New Roman" w:hAnsi="Times New Roman" w:cs="Times New Roman"/>
          <w:color w:val="000000"/>
          <w:sz w:val="26"/>
          <w:szCs w:val="26"/>
        </w:rPr>
        <w:t>2.1. пункт 5 Кодекса изложить в новой редакции:</w:t>
      </w:r>
    </w:p>
    <w:p w:rsidR="0087496D" w:rsidRPr="0087496D" w:rsidRDefault="0087496D" w:rsidP="0087496D">
      <w:pPr>
        <w:pStyle w:val="s1"/>
        <w:shd w:val="clear" w:color="auto" w:fill="FFFFFF"/>
        <w:spacing w:before="0" w:beforeAutospacing="0" w:after="300" w:afterAutospacing="0"/>
        <w:ind w:firstLine="561"/>
        <w:contextualSpacing/>
        <w:jc w:val="both"/>
        <w:rPr>
          <w:sz w:val="26"/>
          <w:szCs w:val="26"/>
        </w:rPr>
      </w:pPr>
      <w:r w:rsidRPr="0087496D">
        <w:rPr>
          <w:sz w:val="26"/>
          <w:szCs w:val="26"/>
        </w:rPr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87496D" w:rsidRPr="0087496D" w:rsidRDefault="0087496D" w:rsidP="0087496D">
      <w:pPr>
        <w:pStyle w:val="s1"/>
        <w:shd w:val="clear" w:color="auto" w:fill="FFFFFF"/>
        <w:spacing w:before="0" w:beforeAutospacing="0" w:after="300" w:afterAutospacing="0"/>
        <w:ind w:firstLine="561"/>
        <w:contextualSpacing/>
        <w:jc w:val="both"/>
        <w:rPr>
          <w:sz w:val="26"/>
          <w:szCs w:val="26"/>
        </w:rPr>
      </w:pPr>
      <w:r w:rsidRPr="0087496D">
        <w:rPr>
          <w:sz w:val="26"/>
          <w:szCs w:val="26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поведения.»;</w:t>
      </w:r>
    </w:p>
    <w:p w:rsidR="0087496D" w:rsidRPr="0087496D" w:rsidRDefault="0087496D" w:rsidP="0087496D">
      <w:pPr>
        <w:ind w:firstLine="5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</w:rPr>
        <w:t xml:space="preserve"> </w:t>
      </w:r>
      <w:r w:rsidRPr="0087496D">
        <w:rPr>
          <w:rFonts w:ascii="Times New Roman" w:hAnsi="Times New Roman" w:cs="Times New Roman"/>
          <w:color w:val="000000"/>
          <w:sz w:val="26"/>
          <w:szCs w:val="26"/>
        </w:rPr>
        <w:t>2.2. пункт 14 Кодекса изложить в новой редакции:</w:t>
      </w:r>
    </w:p>
    <w:p w:rsidR="0087496D" w:rsidRPr="0087496D" w:rsidRDefault="0087496D" w:rsidP="0087496D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</w:rPr>
        <w:t xml:space="preserve">«14. Муниципальному служащему запрещается </w:t>
      </w:r>
      <w:r w:rsidRPr="008749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</w:t>
      </w:r>
      <w:r w:rsidRPr="0087496D">
        <w:rPr>
          <w:rFonts w:ascii="Times New Roman" w:hAnsi="Times New Roman" w:cs="Times New Roman"/>
          <w:sz w:val="26"/>
          <w:szCs w:val="26"/>
          <w:shd w:val="clear" w:color="auto" w:fill="FFFFFF"/>
        </w:rPr>
        <w:t>кодексом</w:t>
      </w:r>
      <w:r w:rsidRPr="008749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</w:t>
      </w:r>
      <w:r w:rsidRPr="0087496D">
        <w:rPr>
          <w:rFonts w:ascii="Times New Roman" w:hAnsi="Times New Roman" w:cs="Times New Roman"/>
          <w:sz w:val="26"/>
          <w:szCs w:val="26"/>
          <w:shd w:val="clear" w:color="auto" w:fill="FFFFFF"/>
        </w:rPr>
        <w:t>порядке</w:t>
      </w:r>
      <w:r w:rsidRPr="008749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устанавливаемом нормативными правовыми актами Российской Федерации.».</w:t>
      </w:r>
    </w:p>
    <w:p w:rsidR="0087496D" w:rsidRPr="0087496D" w:rsidRDefault="0087496D" w:rsidP="0087496D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7496D" w:rsidRPr="0087496D" w:rsidRDefault="0087496D" w:rsidP="0087496D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7496D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87496D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87496D" w:rsidRPr="0087496D" w:rsidRDefault="0087496D" w:rsidP="0087496D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</w:rPr>
        <w:t xml:space="preserve">4. </w:t>
      </w:r>
      <w:r w:rsidRPr="0087496D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в  информационном бюллетене «Сельский вестник».</w:t>
      </w:r>
    </w:p>
    <w:p w:rsidR="0087496D" w:rsidRPr="0087496D" w:rsidRDefault="0087496D" w:rsidP="0087496D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</w:rPr>
        <w:t>5. Контроль за исполнением настоящего постановления возложить на главу администрации Соловцовского сельсовета Иссинского района Пензенской области.</w:t>
      </w:r>
    </w:p>
    <w:p w:rsidR="0087496D" w:rsidRPr="0087496D" w:rsidRDefault="0087496D" w:rsidP="0087496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7496D" w:rsidRPr="0087496D" w:rsidRDefault="0087496D" w:rsidP="0087496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87496D" w:rsidRPr="0087496D" w:rsidRDefault="0087496D" w:rsidP="0087496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</w:rPr>
        <w:t xml:space="preserve">Соловцовского сельсовета </w:t>
      </w:r>
    </w:p>
    <w:p w:rsidR="0087496D" w:rsidRPr="0087496D" w:rsidRDefault="0087496D" w:rsidP="0087496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87496D">
        <w:rPr>
          <w:rFonts w:ascii="Times New Roman" w:hAnsi="Times New Roman" w:cs="Times New Roman"/>
          <w:sz w:val="26"/>
          <w:szCs w:val="26"/>
        </w:rPr>
        <w:t>Иссинского района Пензенской области                                    Ю.В. Козлов</w:t>
      </w:r>
    </w:p>
    <w:p w:rsidR="00C30950" w:rsidRPr="00C30950" w:rsidRDefault="00C30950" w:rsidP="00C30950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30950" w:rsidRPr="00C30950" w:rsidSect="00845CA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B42" w:rsidRDefault="005A4B42" w:rsidP="00A30470">
      <w:pPr>
        <w:spacing w:after="0" w:line="240" w:lineRule="auto"/>
      </w:pPr>
      <w:r>
        <w:separator/>
      </w:r>
    </w:p>
  </w:endnote>
  <w:endnote w:type="continuationSeparator" w:id="0">
    <w:p w:rsidR="005A4B42" w:rsidRDefault="005A4B42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5A4B42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207A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5A4B42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B42" w:rsidRDefault="005A4B42" w:rsidP="00A30470">
      <w:pPr>
        <w:spacing w:after="0" w:line="240" w:lineRule="auto"/>
      </w:pPr>
      <w:r>
        <w:separator/>
      </w:r>
    </w:p>
  </w:footnote>
  <w:footnote w:type="continuationSeparator" w:id="0">
    <w:p w:rsidR="005A4B42" w:rsidRDefault="005A4B42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4BAB"/>
    <w:rsid w:val="000F207A"/>
    <w:rsid w:val="001115C0"/>
    <w:rsid w:val="00127930"/>
    <w:rsid w:val="001301AF"/>
    <w:rsid w:val="001579CD"/>
    <w:rsid w:val="001A2256"/>
    <w:rsid w:val="001D0D63"/>
    <w:rsid w:val="001D20D1"/>
    <w:rsid w:val="001D2D1C"/>
    <w:rsid w:val="002145A8"/>
    <w:rsid w:val="0023006F"/>
    <w:rsid w:val="0025431D"/>
    <w:rsid w:val="00276E55"/>
    <w:rsid w:val="002E396C"/>
    <w:rsid w:val="003020A8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D65E0"/>
    <w:rsid w:val="005008D6"/>
    <w:rsid w:val="00524B48"/>
    <w:rsid w:val="00562CD6"/>
    <w:rsid w:val="00565D44"/>
    <w:rsid w:val="005A4B42"/>
    <w:rsid w:val="00611B57"/>
    <w:rsid w:val="006312FA"/>
    <w:rsid w:val="0068414D"/>
    <w:rsid w:val="006A7AC7"/>
    <w:rsid w:val="006E6810"/>
    <w:rsid w:val="0070070D"/>
    <w:rsid w:val="0078376E"/>
    <w:rsid w:val="007D7DDD"/>
    <w:rsid w:val="007F4EDA"/>
    <w:rsid w:val="008454C8"/>
    <w:rsid w:val="00845CA2"/>
    <w:rsid w:val="00865FFE"/>
    <w:rsid w:val="0087496D"/>
    <w:rsid w:val="008A18E0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64DCF-303C-42BE-95FD-7C942561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2024-01-29T07:09:00Z</dcterms:created>
  <dcterms:modified xsi:type="dcterms:W3CDTF">2025-09-22T07:14:00Z</dcterms:modified>
</cp:coreProperties>
</file>